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76" w:tblpY="2627"/>
        <w:tblOverlap w:val="never"/>
        <w:tblW w:w="95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386"/>
        <w:gridCol w:w="2387"/>
        <w:gridCol w:w="2387"/>
        <w:gridCol w:w="2387"/>
      </w:tblGrid>
      <w:tr w:rsidR="00D2210B" w:rsidRPr="00335905" w14:paraId="67EEDE6A" w14:textId="77777777" w:rsidTr="0063791F">
        <w:trPr>
          <w:trHeight w:val="20"/>
        </w:trPr>
        <w:tc>
          <w:tcPr>
            <w:tcW w:w="2386" w:type="dxa"/>
            <w:shd w:val="clear" w:color="auto" w:fill="F38201"/>
            <w:tcMar>
              <w:top w:w="86" w:type="dxa"/>
              <w:left w:w="115" w:type="dxa"/>
              <w:right w:w="115" w:type="dxa"/>
            </w:tcMar>
            <w:vAlign w:val="center"/>
          </w:tcPr>
          <w:p w14:paraId="2ADD39B8" w14:textId="77777777" w:rsidR="00D2210B" w:rsidRPr="00335905" w:rsidRDefault="00D2210B" w:rsidP="0063791F">
            <w:pPr>
              <w:pStyle w:val="ChartHead"/>
              <w:spacing w:before="40" w:after="60"/>
              <w:ind w:left="-302" w:right="-86" w:firstLine="302"/>
            </w:pPr>
            <w:r w:rsidRPr="00333A3C">
              <w:rPr>
                <w:sz w:val="24"/>
                <w:szCs w:val="24"/>
              </w:rPr>
              <w:t>Chapters 1–4</w:t>
            </w:r>
          </w:p>
        </w:tc>
        <w:tc>
          <w:tcPr>
            <w:tcW w:w="2387" w:type="dxa"/>
            <w:shd w:val="clear" w:color="auto" w:fill="8DB3E2" w:themeFill="text2" w:themeFillTint="66"/>
            <w:tcMar>
              <w:top w:w="86" w:type="dxa"/>
              <w:left w:w="115" w:type="dxa"/>
              <w:right w:w="115" w:type="dxa"/>
            </w:tcMar>
          </w:tcPr>
          <w:p w14:paraId="03FBFF12" w14:textId="77777777" w:rsidR="00D2210B" w:rsidRPr="00335905" w:rsidRDefault="00D2210B" w:rsidP="0063791F">
            <w:pPr>
              <w:pStyle w:val="ChartHead"/>
              <w:spacing w:before="40" w:after="60"/>
            </w:pPr>
            <w:r w:rsidRPr="00333A3C">
              <w:rPr>
                <w:sz w:val="24"/>
                <w:szCs w:val="24"/>
              </w:rPr>
              <w:t>Chapters 8–31</w:t>
            </w:r>
          </w:p>
        </w:tc>
        <w:tc>
          <w:tcPr>
            <w:tcW w:w="2387" w:type="dxa"/>
            <w:shd w:val="clear" w:color="auto" w:fill="9CC04D"/>
          </w:tcPr>
          <w:p w14:paraId="757503FE" w14:textId="77777777" w:rsidR="00D2210B" w:rsidRPr="00335905" w:rsidRDefault="00D2210B" w:rsidP="0063791F">
            <w:pPr>
              <w:pStyle w:val="ChartHead"/>
              <w:spacing w:before="40" w:after="60"/>
            </w:pPr>
            <w:r w:rsidRPr="00333A3C">
              <w:rPr>
                <w:sz w:val="24"/>
                <w:szCs w:val="24"/>
              </w:rPr>
              <w:t>Chapters 19–33</w:t>
            </w:r>
          </w:p>
        </w:tc>
        <w:tc>
          <w:tcPr>
            <w:tcW w:w="2387" w:type="dxa"/>
            <w:shd w:val="clear" w:color="auto" w:fill="E7BB2A"/>
          </w:tcPr>
          <w:p w14:paraId="252718CB" w14:textId="77777777" w:rsidR="00D2210B" w:rsidRPr="00335905" w:rsidRDefault="00D2210B" w:rsidP="0063791F">
            <w:pPr>
              <w:pStyle w:val="ChartHead"/>
              <w:spacing w:before="40" w:after="60"/>
            </w:pPr>
            <w:r w:rsidRPr="00333A3C">
              <w:rPr>
                <w:sz w:val="24"/>
                <w:szCs w:val="24"/>
              </w:rPr>
              <w:t>Chapters 32–42+</w:t>
            </w:r>
          </w:p>
        </w:tc>
      </w:tr>
      <w:tr w:rsidR="00D2210B" w14:paraId="639E27CA" w14:textId="77777777" w:rsidTr="0063791F">
        <w:trPr>
          <w:trHeight w:val="606"/>
        </w:trPr>
        <w:tc>
          <w:tcPr>
            <w:tcW w:w="2386" w:type="dxa"/>
            <w:shd w:val="clear" w:color="auto" w:fill="F38201"/>
            <w:tcMar>
              <w:top w:w="86" w:type="dxa"/>
              <w:left w:w="115" w:type="dxa"/>
              <w:right w:w="115" w:type="dxa"/>
            </w:tcMar>
            <w:vAlign w:val="center"/>
          </w:tcPr>
          <w:p w14:paraId="51D76AF6" w14:textId="77777777" w:rsidR="00D2210B" w:rsidRPr="00491559" w:rsidRDefault="00D2210B" w:rsidP="0063791F">
            <w:pPr>
              <w:pStyle w:val="ChartHead"/>
              <w:spacing w:before="0" w:after="0"/>
              <w:ind w:right="-86"/>
              <w:rPr>
                <w:rFonts w:ascii="Raleway" w:hAnsi="Raleway"/>
                <w:color w:val="000000" w:themeColor="text1"/>
              </w:rPr>
            </w:pPr>
            <w:r w:rsidRPr="00491559">
              <w:rPr>
                <w:rFonts w:ascii="Raleway" w:hAnsi="Raleway"/>
                <w:color w:val="000000" w:themeColor="text1"/>
              </w:rPr>
              <w:t>Huck Finn and Tom Sawyer</w:t>
            </w:r>
          </w:p>
        </w:tc>
        <w:tc>
          <w:tcPr>
            <w:tcW w:w="2387" w:type="dxa"/>
            <w:shd w:val="clear" w:color="auto" w:fill="8DB3E2"/>
            <w:tcMar>
              <w:top w:w="86" w:type="dxa"/>
              <w:left w:w="115" w:type="dxa"/>
              <w:right w:w="115" w:type="dxa"/>
            </w:tcMar>
          </w:tcPr>
          <w:p w14:paraId="502F5321" w14:textId="77777777" w:rsidR="00D2210B" w:rsidRPr="00491559" w:rsidRDefault="00D2210B" w:rsidP="0063791F">
            <w:pPr>
              <w:pStyle w:val="ChartHead"/>
              <w:spacing w:before="0" w:after="0"/>
              <w:rPr>
                <w:rStyle w:val="IntenseEmphasis"/>
                <w:rFonts w:ascii="Raleway" w:hAnsi="Raleway"/>
                <w:color w:val="000000" w:themeColor="text1"/>
              </w:rPr>
            </w:pPr>
            <w:r w:rsidRPr="00491559">
              <w:rPr>
                <w:rFonts w:ascii="Raleway" w:hAnsi="Raleway"/>
                <w:color w:val="000000" w:themeColor="text1"/>
              </w:rPr>
              <w:t>Huck Finn and Jim</w:t>
            </w:r>
          </w:p>
        </w:tc>
        <w:tc>
          <w:tcPr>
            <w:tcW w:w="2387" w:type="dxa"/>
            <w:shd w:val="clear" w:color="auto" w:fill="9CC04D"/>
          </w:tcPr>
          <w:p w14:paraId="42950B2E" w14:textId="77777777" w:rsidR="00D2210B" w:rsidRPr="00491559" w:rsidRDefault="00D2210B" w:rsidP="0063791F">
            <w:pPr>
              <w:pStyle w:val="ChartHead"/>
              <w:spacing w:before="0" w:after="0"/>
              <w:rPr>
                <w:rStyle w:val="IntenseEmphasis"/>
                <w:rFonts w:ascii="Raleway" w:hAnsi="Raleway"/>
                <w:color w:val="000000" w:themeColor="text1"/>
              </w:rPr>
            </w:pPr>
            <w:r w:rsidRPr="00491559">
              <w:rPr>
                <w:rFonts w:ascii="Raleway" w:hAnsi="Raleway"/>
                <w:color w:val="000000" w:themeColor="text1"/>
              </w:rPr>
              <w:t>The King and the Duke</w:t>
            </w:r>
          </w:p>
        </w:tc>
        <w:tc>
          <w:tcPr>
            <w:tcW w:w="2387" w:type="dxa"/>
            <w:shd w:val="clear" w:color="auto" w:fill="E7BB2A"/>
          </w:tcPr>
          <w:p w14:paraId="6ADAB6A7" w14:textId="77777777" w:rsidR="00D2210B" w:rsidRPr="00491559" w:rsidRDefault="00D2210B" w:rsidP="0063791F">
            <w:pPr>
              <w:pStyle w:val="ChartHead"/>
              <w:spacing w:before="0" w:after="0"/>
              <w:rPr>
                <w:rStyle w:val="IntenseEmphasis"/>
                <w:rFonts w:ascii="Raleway" w:hAnsi="Raleway"/>
                <w:color w:val="000000" w:themeColor="text1"/>
              </w:rPr>
            </w:pPr>
            <w:r w:rsidRPr="00491559">
              <w:rPr>
                <w:rFonts w:ascii="Raleway" w:hAnsi="Raleway"/>
                <w:color w:val="000000" w:themeColor="text1"/>
              </w:rPr>
              <w:t>Huck Finn and Tom Sawyer</w:t>
            </w:r>
          </w:p>
        </w:tc>
      </w:tr>
      <w:tr w:rsidR="00D2210B" w14:paraId="62A32D49" w14:textId="77777777" w:rsidTr="0063791F">
        <w:trPr>
          <w:trHeight w:val="2045"/>
        </w:trPr>
        <w:tc>
          <w:tcPr>
            <w:tcW w:w="2386" w:type="dxa"/>
            <w:shd w:val="clear" w:color="auto" w:fill="auto"/>
            <w:tcMar>
              <w:top w:w="86" w:type="dxa"/>
              <w:left w:w="115" w:type="dxa"/>
              <w:right w:w="115" w:type="dxa"/>
            </w:tcMar>
          </w:tcPr>
          <w:p w14:paraId="45696BCA" w14:textId="77777777" w:rsidR="00D2210B" w:rsidRPr="00073496" w:rsidRDefault="00D2210B" w:rsidP="0063791F">
            <w:pPr>
              <w:pStyle w:val="ChartText"/>
              <w:spacing w:before="80" w:after="0"/>
              <w:ind w:right="-86"/>
              <w:rPr>
                <w:sz w:val="20"/>
                <w:szCs w:val="20"/>
              </w:rPr>
            </w:pPr>
            <w:r w:rsidRPr="00073496">
              <w:rPr>
                <w:rFonts w:ascii="Raleway" w:hAnsi="Raleway"/>
                <w:b/>
                <w:bCs/>
                <w:sz w:val="20"/>
                <w:szCs w:val="20"/>
              </w:rPr>
              <w:t>1.</w:t>
            </w:r>
            <w:r w:rsidRPr="00073496">
              <w:rPr>
                <w:sz w:val="20"/>
                <w:szCs w:val="20"/>
              </w:rPr>
              <w:t xml:space="preserve"> What tall tales does Tom Sawyer tell his gang?</w:t>
            </w:r>
          </w:p>
          <w:p w14:paraId="78590470" w14:textId="77777777" w:rsidR="00D2210B" w:rsidRPr="00073496" w:rsidRDefault="00D2210B" w:rsidP="0063791F">
            <w:pPr>
              <w:pStyle w:val="ChartSampleAnswer"/>
              <w:framePr w:hSpace="0" w:wrap="auto" w:vAnchor="margin" w:xAlign="left" w:yAlign="inline"/>
              <w:spacing w:before="80" w:after="0"/>
              <w:ind w:right="-86"/>
              <w:suppressOverlap w:val="0"/>
              <w:rPr>
                <w:sz w:val="20"/>
                <w:szCs w:val="20"/>
              </w:rPr>
            </w:pPr>
            <w:r w:rsidRPr="00073496">
              <w:rPr>
                <w:sz w:val="20"/>
                <w:szCs w:val="20"/>
              </w:rPr>
              <w:t xml:space="preserve">Arabs and Spanish merchants were coming with a load of treasure. </w:t>
            </w:r>
          </w:p>
          <w:p w14:paraId="0A0C37A6" w14:textId="77777777" w:rsidR="00D2210B" w:rsidRPr="00073496" w:rsidRDefault="00D2210B" w:rsidP="0063791F">
            <w:pPr>
              <w:pStyle w:val="ChartSampleAnswer"/>
              <w:framePr w:hSpace="0" w:wrap="auto" w:vAnchor="margin" w:xAlign="left" w:yAlign="inline"/>
              <w:spacing w:before="0" w:after="120"/>
              <w:ind w:right="-86"/>
              <w:suppressOverlap w:val="0"/>
              <w:rPr>
                <w:sz w:val="20"/>
                <w:szCs w:val="20"/>
              </w:rPr>
            </w:pPr>
            <w:r w:rsidRPr="00073496">
              <w:rPr>
                <w:sz w:val="20"/>
                <w:szCs w:val="20"/>
              </w:rPr>
              <w:t>Chapter 3</w:t>
            </w:r>
          </w:p>
        </w:tc>
        <w:tc>
          <w:tcPr>
            <w:tcW w:w="2387" w:type="dxa"/>
            <w:shd w:val="clear" w:color="auto" w:fill="auto"/>
            <w:tcMar>
              <w:top w:w="86" w:type="dxa"/>
              <w:left w:w="115" w:type="dxa"/>
              <w:right w:w="115" w:type="dxa"/>
            </w:tcMar>
          </w:tcPr>
          <w:p w14:paraId="11BF91A1" w14:textId="77777777" w:rsidR="00D2210B" w:rsidRPr="00073496" w:rsidRDefault="00D2210B" w:rsidP="0063791F">
            <w:pPr>
              <w:pStyle w:val="ChartText"/>
              <w:spacing w:before="80"/>
              <w:rPr>
                <w:rStyle w:val="IntenseEmphasis"/>
                <w:i w:val="0"/>
                <w:iCs w:val="0"/>
                <w:sz w:val="20"/>
                <w:szCs w:val="20"/>
              </w:rPr>
            </w:pPr>
            <w:r w:rsidRPr="00073496">
              <w:rPr>
                <w:rFonts w:ascii="Raleway" w:hAnsi="Raleway"/>
                <w:b/>
                <w:bCs/>
                <w:sz w:val="20"/>
                <w:szCs w:val="20"/>
              </w:rPr>
              <w:t>1.</w:t>
            </w:r>
            <w:r w:rsidRPr="00073496">
              <w:rPr>
                <w:sz w:val="20"/>
                <w:szCs w:val="20"/>
              </w:rPr>
              <w:t xml:space="preserve"> In chapter 8, what does Huck promise </w:t>
            </w:r>
            <w:r>
              <w:rPr>
                <w:sz w:val="20"/>
                <w:szCs w:val="20"/>
              </w:rPr>
              <w:br/>
            </w:r>
            <w:r w:rsidRPr="00073496">
              <w:rPr>
                <w:sz w:val="20"/>
                <w:szCs w:val="20"/>
              </w:rPr>
              <w:t xml:space="preserve">Jim in exchange for </w:t>
            </w:r>
            <w:r>
              <w:rPr>
                <w:sz w:val="20"/>
                <w:szCs w:val="20"/>
              </w:rPr>
              <w:br/>
            </w:r>
            <w:r w:rsidRPr="00073496">
              <w:rPr>
                <w:sz w:val="20"/>
                <w:szCs w:val="20"/>
              </w:rPr>
              <w:t>the truth?</w:t>
            </w:r>
          </w:p>
        </w:tc>
        <w:tc>
          <w:tcPr>
            <w:tcW w:w="2387" w:type="dxa"/>
          </w:tcPr>
          <w:p w14:paraId="7D429B69" w14:textId="77777777" w:rsidR="00D2210B" w:rsidRPr="00073496" w:rsidRDefault="00D2210B" w:rsidP="0063791F">
            <w:pPr>
              <w:pStyle w:val="ChartText"/>
              <w:spacing w:before="80"/>
              <w:rPr>
                <w:rStyle w:val="IntenseEmphasis"/>
                <w:i w:val="0"/>
                <w:iCs w:val="0"/>
                <w:sz w:val="20"/>
                <w:szCs w:val="20"/>
              </w:rPr>
            </w:pPr>
            <w:r w:rsidRPr="00073496">
              <w:rPr>
                <w:rFonts w:ascii="Raleway" w:hAnsi="Raleway"/>
                <w:b/>
                <w:bCs/>
                <w:sz w:val="20"/>
                <w:szCs w:val="20"/>
              </w:rPr>
              <w:t>1.</w:t>
            </w:r>
            <w:r w:rsidRPr="00073496">
              <w:rPr>
                <w:sz w:val="20"/>
                <w:szCs w:val="20"/>
              </w:rPr>
              <w:t xml:space="preserve"> Why do the two con artists tell lies?</w:t>
            </w:r>
          </w:p>
        </w:tc>
        <w:tc>
          <w:tcPr>
            <w:tcW w:w="2387" w:type="dxa"/>
          </w:tcPr>
          <w:p w14:paraId="7F5107BF" w14:textId="77777777" w:rsidR="00D2210B" w:rsidRPr="00073496" w:rsidRDefault="00D2210B" w:rsidP="0063791F">
            <w:pPr>
              <w:pStyle w:val="ChartText"/>
              <w:spacing w:before="80"/>
              <w:rPr>
                <w:rStyle w:val="IntenseEmphasis"/>
                <w:i w:val="0"/>
                <w:iCs w:val="0"/>
                <w:sz w:val="20"/>
                <w:szCs w:val="20"/>
              </w:rPr>
            </w:pPr>
            <w:r w:rsidRPr="00073496">
              <w:rPr>
                <w:rFonts w:ascii="Raleway" w:hAnsi="Raleway"/>
                <w:b/>
                <w:bCs/>
                <w:sz w:val="20"/>
                <w:szCs w:val="20"/>
              </w:rPr>
              <w:t>1.</w:t>
            </w:r>
            <w:r w:rsidRPr="00073496">
              <w:rPr>
                <w:sz w:val="20"/>
                <w:szCs w:val="20"/>
              </w:rPr>
              <w:t xml:space="preserve"> Where does Tom </w:t>
            </w:r>
            <w:r>
              <w:rPr>
                <w:sz w:val="20"/>
                <w:szCs w:val="20"/>
              </w:rPr>
              <w:br/>
            </w:r>
            <w:r w:rsidRPr="00073496">
              <w:rPr>
                <w:sz w:val="20"/>
                <w:szCs w:val="20"/>
              </w:rPr>
              <w:t xml:space="preserve">get his ideas for how </w:t>
            </w:r>
            <w:r>
              <w:rPr>
                <w:sz w:val="20"/>
                <w:szCs w:val="20"/>
              </w:rPr>
              <w:br/>
            </w:r>
            <w:r w:rsidRPr="00073496">
              <w:rPr>
                <w:sz w:val="20"/>
                <w:szCs w:val="20"/>
              </w:rPr>
              <w:t>to free Jim?</w:t>
            </w:r>
          </w:p>
        </w:tc>
      </w:tr>
      <w:tr w:rsidR="00D2210B" w14:paraId="528CA662" w14:textId="77777777" w:rsidTr="0063791F">
        <w:trPr>
          <w:trHeight w:val="2045"/>
        </w:trPr>
        <w:tc>
          <w:tcPr>
            <w:tcW w:w="2386" w:type="dxa"/>
            <w:shd w:val="clear" w:color="auto" w:fill="auto"/>
            <w:tcMar>
              <w:top w:w="86" w:type="dxa"/>
              <w:left w:w="115" w:type="dxa"/>
              <w:right w:w="115" w:type="dxa"/>
            </w:tcMar>
          </w:tcPr>
          <w:p w14:paraId="290D2FF3" w14:textId="77777777" w:rsidR="00D2210B" w:rsidRPr="00073496" w:rsidRDefault="00D2210B" w:rsidP="0063791F">
            <w:pPr>
              <w:pStyle w:val="ChartText"/>
              <w:spacing w:before="80" w:after="0"/>
              <w:ind w:right="-86"/>
              <w:rPr>
                <w:sz w:val="20"/>
                <w:szCs w:val="20"/>
              </w:rPr>
            </w:pPr>
            <w:r w:rsidRPr="00073496">
              <w:rPr>
                <w:rFonts w:ascii="Raleway" w:hAnsi="Raleway"/>
                <w:b/>
                <w:bCs/>
                <w:sz w:val="20"/>
                <w:szCs w:val="20"/>
              </w:rPr>
              <w:t>2.</w:t>
            </w:r>
            <w:r w:rsidRPr="00073496">
              <w:rPr>
                <w:sz w:val="20"/>
                <w:szCs w:val="20"/>
              </w:rPr>
              <w:t xml:space="preserve"> Where does Tom </w:t>
            </w:r>
            <w:r>
              <w:rPr>
                <w:sz w:val="20"/>
                <w:szCs w:val="20"/>
              </w:rPr>
              <w:br/>
            </w:r>
            <w:r w:rsidRPr="00073496">
              <w:rPr>
                <w:sz w:val="20"/>
                <w:szCs w:val="20"/>
              </w:rPr>
              <w:t>get the ideas for his games?</w:t>
            </w:r>
          </w:p>
          <w:p w14:paraId="79F53C5D" w14:textId="77777777" w:rsidR="00D2210B" w:rsidRPr="00073496" w:rsidRDefault="00D2210B" w:rsidP="0063791F">
            <w:pPr>
              <w:pStyle w:val="ChartSampleAnswer"/>
              <w:framePr w:hSpace="0" w:wrap="auto" w:vAnchor="margin" w:xAlign="left" w:yAlign="inline"/>
              <w:spacing w:before="80" w:after="0"/>
              <w:ind w:right="-86"/>
              <w:suppressOverlap w:val="0"/>
              <w:rPr>
                <w:sz w:val="20"/>
                <w:szCs w:val="20"/>
              </w:rPr>
            </w:pPr>
            <w:r w:rsidRPr="00073496">
              <w:rPr>
                <w:sz w:val="20"/>
                <w:szCs w:val="20"/>
              </w:rPr>
              <w:t>“</w:t>
            </w:r>
            <w:proofErr w:type="gramStart"/>
            <w:r w:rsidRPr="00073496">
              <w:rPr>
                <w:sz w:val="20"/>
                <w:szCs w:val="20"/>
              </w:rPr>
              <w:t>out</w:t>
            </w:r>
            <w:proofErr w:type="gramEnd"/>
            <w:r w:rsidRPr="00073496">
              <w:rPr>
                <w:sz w:val="20"/>
                <w:szCs w:val="20"/>
              </w:rPr>
              <w:t xml:space="preserve"> of pirate books, and robber books”</w:t>
            </w:r>
          </w:p>
          <w:p w14:paraId="5019B9BD" w14:textId="77777777" w:rsidR="00D2210B" w:rsidRPr="00073496" w:rsidRDefault="00D2210B" w:rsidP="0063791F">
            <w:pPr>
              <w:pStyle w:val="ChartSampleAnswer"/>
              <w:framePr w:hSpace="0" w:wrap="auto" w:vAnchor="margin" w:xAlign="left" w:yAlign="inline"/>
              <w:spacing w:before="0" w:after="120"/>
              <w:ind w:right="-86"/>
              <w:suppressOverlap w:val="0"/>
              <w:rPr>
                <w:sz w:val="20"/>
                <w:szCs w:val="20"/>
              </w:rPr>
            </w:pPr>
            <w:r w:rsidRPr="00073496">
              <w:rPr>
                <w:sz w:val="20"/>
                <w:szCs w:val="20"/>
              </w:rPr>
              <w:t xml:space="preserve">Chapter 2 </w:t>
            </w:r>
          </w:p>
        </w:tc>
        <w:tc>
          <w:tcPr>
            <w:tcW w:w="2387" w:type="dxa"/>
            <w:shd w:val="clear" w:color="auto" w:fill="auto"/>
            <w:tcMar>
              <w:top w:w="86" w:type="dxa"/>
              <w:left w:w="115" w:type="dxa"/>
              <w:right w:w="115" w:type="dxa"/>
            </w:tcMar>
          </w:tcPr>
          <w:p w14:paraId="05F76E8A" w14:textId="77777777" w:rsidR="00D2210B" w:rsidRPr="00073496" w:rsidRDefault="00D2210B" w:rsidP="0063791F">
            <w:pPr>
              <w:pStyle w:val="ChartText"/>
              <w:spacing w:before="80"/>
              <w:rPr>
                <w:sz w:val="20"/>
                <w:szCs w:val="20"/>
              </w:rPr>
            </w:pPr>
            <w:r w:rsidRPr="00073496">
              <w:rPr>
                <w:rFonts w:ascii="Raleway" w:hAnsi="Raleway"/>
                <w:b/>
                <w:bCs/>
                <w:sz w:val="20"/>
                <w:szCs w:val="20"/>
              </w:rPr>
              <w:t>2.</w:t>
            </w:r>
            <w:r w:rsidRPr="00073496">
              <w:rPr>
                <w:sz w:val="20"/>
                <w:szCs w:val="20"/>
              </w:rPr>
              <w:t xml:space="preserve"> In chapter 16, why does Huck lie about who is on the raft?</w:t>
            </w:r>
          </w:p>
        </w:tc>
        <w:tc>
          <w:tcPr>
            <w:tcW w:w="2387" w:type="dxa"/>
          </w:tcPr>
          <w:p w14:paraId="005866AC" w14:textId="77777777" w:rsidR="00D2210B" w:rsidRPr="00073496" w:rsidRDefault="00D2210B" w:rsidP="0063791F">
            <w:pPr>
              <w:pStyle w:val="ChartText"/>
              <w:spacing w:before="80"/>
              <w:rPr>
                <w:sz w:val="20"/>
                <w:szCs w:val="20"/>
              </w:rPr>
            </w:pPr>
            <w:r w:rsidRPr="00073496">
              <w:rPr>
                <w:rFonts w:ascii="Raleway" w:hAnsi="Raleway"/>
                <w:b/>
                <w:bCs/>
                <w:sz w:val="20"/>
                <w:szCs w:val="20"/>
              </w:rPr>
              <w:t>2.</w:t>
            </w:r>
            <w:r w:rsidRPr="00073496">
              <w:rPr>
                <w:sz w:val="20"/>
                <w:szCs w:val="20"/>
              </w:rPr>
              <w:t xml:space="preserve"> In chapters 24 and </w:t>
            </w:r>
            <w:r>
              <w:rPr>
                <w:sz w:val="20"/>
                <w:szCs w:val="20"/>
              </w:rPr>
              <w:br/>
            </w:r>
            <w:r w:rsidRPr="00073496">
              <w:rPr>
                <w:sz w:val="20"/>
                <w:szCs w:val="20"/>
              </w:rPr>
              <w:t xml:space="preserve">25, how do the King </w:t>
            </w:r>
            <w:r>
              <w:rPr>
                <w:sz w:val="20"/>
                <w:szCs w:val="20"/>
              </w:rPr>
              <w:br/>
            </w:r>
            <w:r w:rsidRPr="00073496">
              <w:rPr>
                <w:sz w:val="20"/>
                <w:szCs w:val="20"/>
              </w:rPr>
              <w:t xml:space="preserve">and the Duke work </w:t>
            </w:r>
            <w:r>
              <w:rPr>
                <w:sz w:val="20"/>
                <w:szCs w:val="20"/>
              </w:rPr>
              <w:br/>
            </w:r>
            <w:r w:rsidRPr="00073496">
              <w:rPr>
                <w:sz w:val="20"/>
                <w:szCs w:val="20"/>
              </w:rPr>
              <w:t>their con game?</w:t>
            </w:r>
          </w:p>
        </w:tc>
        <w:tc>
          <w:tcPr>
            <w:tcW w:w="2387" w:type="dxa"/>
          </w:tcPr>
          <w:p w14:paraId="5A679359" w14:textId="77777777" w:rsidR="00D2210B" w:rsidRPr="00073496" w:rsidRDefault="00D2210B" w:rsidP="0063791F">
            <w:pPr>
              <w:pStyle w:val="ChartText"/>
              <w:spacing w:before="80"/>
              <w:rPr>
                <w:sz w:val="20"/>
                <w:szCs w:val="20"/>
              </w:rPr>
            </w:pPr>
            <w:r w:rsidRPr="00073496">
              <w:rPr>
                <w:rFonts w:ascii="Raleway" w:hAnsi="Raleway"/>
                <w:b/>
                <w:bCs/>
                <w:sz w:val="20"/>
                <w:szCs w:val="20"/>
              </w:rPr>
              <w:t>2.</w:t>
            </w:r>
            <w:r w:rsidRPr="00073496">
              <w:rPr>
                <w:sz w:val="20"/>
                <w:szCs w:val="20"/>
              </w:rPr>
              <w:t xml:space="preserve"> In chapter 33, how does Tom Sawyer lie </w:t>
            </w:r>
            <w:r>
              <w:rPr>
                <w:sz w:val="20"/>
                <w:szCs w:val="20"/>
              </w:rPr>
              <w:br/>
            </w:r>
            <w:r w:rsidRPr="00073496">
              <w:rPr>
                <w:sz w:val="20"/>
                <w:szCs w:val="20"/>
              </w:rPr>
              <w:t>by keeping back the truth?</w:t>
            </w:r>
          </w:p>
        </w:tc>
      </w:tr>
      <w:tr w:rsidR="00D2210B" w:rsidRPr="00335905" w14:paraId="5628CD98" w14:textId="77777777" w:rsidTr="0063791F">
        <w:trPr>
          <w:trHeight w:val="2340"/>
        </w:trPr>
        <w:tc>
          <w:tcPr>
            <w:tcW w:w="2386" w:type="dxa"/>
            <w:shd w:val="clear" w:color="auto" w:fill="auto"/>
            <w:tcMar>
              <w:top w:w="86" w:type="dxa"/>
              <w:left w:w="115" w:type="dxa"/>
              <w:right w:w="115" w:type="dxa"/>
            </w:tcMar>
          </w:tcPr>
          <w:p w14:paraId="78D7D8C9" w14:textId="77777777" w:rsidR="00D2210B" w:rsidRPr="00073496" w:rsidRDefault="00D2210B" w:rsidP="0063791F">
            <w:pPr>
              <w:pStyle w:val="ChartText"/>
              <w:spacing w:before="80"/>
              <w:ind w:right="-86"/>
              <w:rPr>
                <w:sz w:val="20"/>
                <w:szCs w:val="20"/>
              </w:rPr>
            </w:pPr>
            <w:r w:rsidRPr="00073496">
              <w:rPr>
                <w:rFonts w:ascii="Raleway" w:hAnsi="Raleway"/>
                <w:b/>
                <w:bCs/>
                <w:sz w:val="20"/>
                <w:szCs w:val="20"/>
              </w:rPr>
              <w:t>3.</w:t>
            </w:r>
            <w:r w:rsidRPr="00073496">
              <w:rPr>
                <w:sz w:val="20"/>
                <w:szCs w:val="20"/>
              </w:rPr>
              <w:t xml:space="preserve"> Does Huck Finn believe Tom’s tales? How do you know?</w:t>
            </w:r>
          </w:p>
        </w:tc>
        <w:tc>
          <w:tcPr>
            <w:tcW w:w="2387" w:type="dxa"/>
            <w:shd w:val="clear" w:color="auto" w:fill="auto"/>
            <w:tcMar>
              <w:top w:w="86" w:type="dxa"/>
              <w:left w:w="115" w:type="dxa"/>
              <w:right w:w="115" w:type="dxa"/>
            </w:tcMar>
          </w:tcPr>
          <w:p w14:paraId="0BA49966" w14:textId="77777777" w:rsidR="00D2210B" w:rsidRPr="00073496" w:rsidRDefault="00D2210B" w:rsidP="0063791F">
            <w:pPr>
              <w:pStyle w:val="ChartText"/>
              <w:spacing w:before="80"/>
              <w:rPr>
                <w:sz w:val="20"/>
                <w:szCs w:val="20"/>
              </w:rPr>
            </w:pPr>
            <w:r w:rsidRPr="00073496">
              <w:rPr>
                <w:rFonts w:ascii="Raleway" w:hAnsi="Raleway"/>
                <w:b/>
                <w:bCs/>
                <w:sz w:val="20"/>
                <w:szCs w:val="20"/>
              </w:rPr>
              <w:t>3.</w:t>
            </w:r>
            <w:r w:rsidRPr="00073496">
              <w:rPr>
                <w:sz w:val="20"/>
                <w:szCs w:val="20"/>
              </w:rPr>
              <w:t xml:space="preserve"> What is the result of Huck’s lie in chapter 16?</w:t>
            </w:r>
          </w:p>
        </w:tc>
        <w:tc>
          <w:tcPr>
            <w:tcW w:w="2387" w:type="dxa"/>
          </w:tcPr>
          <w:p w14:paraId="449D93A1" w14:textId="77777777" w:rsidR="00D2210B" w:rsidRPr="00073496" w:rsidRDefault="00D2210B" w:rsidP="0063791F">
            <w:pPr>
              <w:pStyle w:val="ChartText"/>
              <w:spacing w:before="80"/>
              <w:rPr>
                <w:sz w:val="20"/>
                <w:szCs w:val="20"/>
              </w:rPr>
            </w:pPr>
            <w:r w:rsidRPr="00073496">
              <w:rPr>
                <w:rFonts w:ascii="Raleway" w:hAnsi="Raleway"/>
                <w:b/>
                <w:bCs/>
                <w:sz w:val="20"/>
                <w:szCs w:val="20"/>
              </w:rPr>
              <w:t>3.</w:t>
            </w:r>
            <w:r w:rsidRPr="00073496">
              <w:rPr>
                <w:sz w:val="20"/>
                <w:szCs w:val="20"/>
              </w:rPr>
              <w:t xml:space="preserve"> What is the outcome </w:t>
            </w:r>
            <w:r w:rsidRPr="00073496">
              <w:rPr>
                <w:sz w:val="20"/>
                <w:szCs w:val="20"/>
              </w:rPr>
              <w:br/>
              <w:t>of the con game from chapters 24 and 25?</w:t>
            </w:r>
          </w:p>
        </w:tc>
        <w:tc>
          <w:tcPr>
            <w:tcW w:w="2387" w:type="dxa"/>
          </w:tcPr>
          <w:p w14:paraId="6C355C74" w14:textId="77777777" w:rsidR="00D2210B" w:rsidRPr="00073496" w:rsidRDefault="00D2210B" w:rsidP="0063791F">
            <w:pPr>
              <w:pStyle w:val="ChartText"/>
              <w:spacing w:before="80"/>
              <w:rPr>
                <w:sz w:val="20"/>
                <w:szCs w:val="20"/>
              </w:rPr>
            </w:pPr>
            <w:r w:rsidRPr="00073496">
              <w:rPr>
                <w:rFonts w:ascii="Raleway" w:hAnsi="Raleway"/>
                <w:b/>
                <w:bCs/>
                <w:sz w:val="20"/>
                <w:szCs w:val="20"/>
              </w:rPr>
              <w:t>3.</w:t>
            </w:r>
            <w:r w:rsidRPr="00073496">
              <w:rPr>
                <w:sz w:val="20"/>
                <w:szCs w:val="20"/>
              </w:rPr>
              <w:t xml:space="preserve"> Who is the worse </w:t>
            </w:r>
            <w:r>
              <w:rPr>
                <w:sz w:val="20"/>
                <w:szCs w:val="20"/>
              </w:rPr>
              <w:br/>
            </w:r>
            <w:r w:rsidRPr="00073496">
              <w:rPr>
                <w:sz w:val="20"/>
                <w:szCs w:val="20"/>
              </w:rPr>
              <w:t xml:space="preserve">liar, Tom Sawyer or Huck Finn? Why do </w:t>
            </w:r>
            <w:r>
              <w:rPr>
                <w:sz w:val="20"/>
                <w:szCs w:val="20"/>
              </w:rPr>
              <w:br/>
            </w:r>
            <w:r w:rsidRPr="00073496">
              <w:rPr>
                <w:sz w:val="20"/>
                <w:szCs w:val="20"/>
              </w:rPr>
              <w:t>you think so?</w:t>
            </w:r>
          </w:p>
        </w:tc>
      </w:tr>
    </w:tbl>
    <w:p w14:paraId="1F83B5C0" w14:textId="761F7781" w:rsidR="000F30C5" w:rsidRDefault="007F0BA3" w:rsidP="000F30C5">
      <w:r>
        <w:rPr>
          <w:noProof/>
        </w:rPr>
        <mc:AlternateContent>
          <mc:Choice Requires="wps">
            <w:drawing>
              <wp:anchor distT="0" distB="0" distL="114300" distR="114300" simplePos="0" relativeHeight="251661312" behindDoc="0" locked="0" layoutInCell="1" allowOverlap="1" wp14:anchorId="0684F66D" wp14:editId="3CC50EF8">
                <wp:simplePos x="0" y="0"/>
                <wp:positionH relativeFrom="column">
                  <wp:posOffset>-228600</wp:posOffset>
                </wp:positionH>
                <wp:positionV relativeFrom="paragraph">
                  <wp:posOffset>645795</wp:posOffset>
                </wp:positionV>
                <wp:extent cx="1143000" cy="276860"/>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1143000" cy="276860"/>
                        </a:xfrm>
                        <a:prstGeom prst="rect">
                          <a:avLst/>
                        </a:prstGeom>
                        <a:noFill/>
                        <a:ln w="6350">
                          <a:noFill/>
                        </a:ln>
                      </wps:spPr>
                      <wps:txbx>
                        <w:txbxContent>
                          <w:p w14:paraId="4B49C105" w14:textId="77777777" w:rsidR="00D2210B" w:rsidRPr="009B7CB1" w:rsidRDefault="00D2210B" w:rsidP="007F0BA3">
                            <w:pPr>
                              <w:ind w:left="0"/>
                              <w:rPr>
                                <w:b/>
                                <w:bCs/>
                              </w:rPr>
                            </w:pPr>
                            <w:r w:rsidRPr="009B7CB1">
                              <w:rPr>
                                <w:b/>
                                <w:bCs/>
                              </w:rPr>
                              <w:t>Chapter Grid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17.95pt;margin-top:50.85pt;width:90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" filled="f" stroked="f" strokeweight=".5pt">
                <v:textbox>
                  <w:txbxContent>
                    <w:p w14:paraId="4B49C105" w14:textId="77777777" w:rsidR="00D2210B" w:rsidRPr="009B7CB1" w:rsidRDefault="00D2210B" w:rsidP="007F0BA3">
                      <w:pPr>
                        <w:ind w:left="0"/>
                        <w:rPr>
                          <w:b/>
                          <w:bCs/>
                        </w:rPr>
                      </w:pPr>
                      <w:r w:rsidRPr="009B7CB1">
                        <w:rPr>
                          <w:b/>
                          <w:bCs/>
                        </w:rPr>
                        <w:t>Chapter Grid</w:t>
                      </w:r>
                    </w:p>
                  </w:txbxContent>
                </v:textbox>
              </v:shape>
            </w:pict>
          </mc:Fallback>
        </mc:AlternateContent>
      </w:r>
      <w:r w:rsidR="000F30C5">
        <w:t xml:space="preserve">In </w:t>
      </w:r>
      <w:r w:rsidR="000F30C5">
        <w:rPr>
          <w:i/>
          <w:iCs/>
        </w:rPr>
        <w:t xml:space="preserve">The </w:t>
      </w:r>
      <w:r w:rsidR="000F30C5">
        <w:rPr>
          <w:i/>
        </w:rPr>
        <w:t>Adventures of Huckleberry Finn,</w:t>
      </w:r>
      <w:r w:rsidR="000F30C5">
        <w:t xml:space="preserve"> Twain uses lying to delineate his characters, express themes, and structure the narrative. To appreciate Twain’s craf</w:t>
      </w:r>
      <w:r w:rsidR="001D0616">
        <w:t xml:space="preserve">tsmanship, look at the chapter </w:t>
      </w:r>
      <w:r w:rsidR="000F30C5">
        <w:t>grid and the color-coded columns. Then answer the questions. Note the chapter of each supporting quote.</w:t>
      </w:r>
    </w:p>
    <w:p w14:paraId="5F176457" w14:textId="51379621" w:rsidR="007F0BA3" w:rsidRDefault="00272932" w:rsidP="000F30C5">
      <w:bookmarkStart w:id="0" w:name="_GoBack"/>
      <w:bookmarkEnd w:id="0"/>
      <w:r w:rsidRPr="008104A7">
        <w:rPr>
          <w:noProof/>
        </w:rPr>
        <mc:AlternateContent>
          <mc:Choice Requires="wps">
            <w:drawing>
              <wp:anchor distT="0" distB="0" distL="114300" distR="114300" simplePos="0" relativeHeight="251664384" behindDoc="1" locked="0" layoutInCell="1" allowOverlap="1" wp14:anchorId="2F102292" wp14:editId="3BBDAF94">
                <wp:simplePos x="0" y="0"/>
                <wp:positionH relativeFrom="column">
                  <wp:posOffset>-161290</wp:posOffset>
                </wp:positionH>
                <wp:positionV relativeFrom="paragraph">
                  <wp:posOffset>5503545</wp:posOffset>
                </wp:positionV>
                <wp:extent cx="6136005" cy="1574800"/>
                <wp:effectExtent l="0" t="0" r="36195" b="25400"/>
                <wp:wrapNone/>
                <wp:docPr id="8" name="Rounded Rectangle 8"/>
                <wp:cNvGraphicFramePr/>
                <a:graphic xmlns:a="http://schemas.openxmlformats.org/drawingml/2006/main">
                  <a:graphicData uri="http://schemas.microsoft.com/office/word/2010/wordprocessingShape">
                    <wps:wsp>
                      <wps:cNvSpPr/>
                      <wps:spPr>
                        <a:xfrm>
                          <a:off x="0" y="0"/>
                          <a:ext cx="6136005" cy="15748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12.65pt;margin-top:433.35pt;width:483.15pt;height:1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" fillcolor="#8f1f8e" strokecolor="#8f1f8e" strokeweight="1pt">
                <v:fill opacity="4626f"/>
                <v:stroke opacity="19789f"/>
              </v:roundrect>
            </w:pict>
          </mc:Fallback>
        </mc:AlternateContent>
      </w:r>
      <w:r w:rsidRPr="008104A7">
        <w:rPr>
          <w:noProof/>
        </w:rPr>
        <mc:AlternateContent>
          <mc:Choice Requires="wps">
            <w:drawing>
              <wp:anchor distT="0" distB="0" distL="114300" distR="114300" simplePos="0" relativeHeight="251663360" behindDoc="0" locked="0" layoutInCell="1" allowOverlap="1" wp14:anchorId="0D4C9EB1" wp14:editId="5C873E96">
                <wp:simplePos x="0" y="0"/>
                <wp:positionH relativeFrom="column">
                  <wp:posOffset>-5080</wp:posOffset>
                </wp:positionH>
                <wp:positionV relativeFrom="paragraph">
                  <wp:posOffset>5568950</wp:posOffset>
                </wp:positionV>
                <wp:extent cx="5778500" cy="1649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778500" cy="1649095"/>
                        </a:xfrm>
                        <a:prstGeom prst="rect">
                          <a:avLst/>
                        </a:prstGeom>
                        <a:noFill/>
                        <a:ln w="6350">
                          <a:noFill/>
                        </a:ln>
                      </wps:spPr>
                      <wps:txbx>
                        <w:txbxContent>
                          <w:p w14:paraId="2500D370" w14:textId="77777777" w:rsidR="00272932" w:rsidRDefault="00272932" w:rsidP="00272932">
                            <w:pPr>
                              <w:pStyle w:val="Standards"/>
                            </w:pPr>
                            <w:r>
                              <w:t>RL.11-12.1 Cite strong and thorough textual evidence to support analysis of what the text says explicitly as well as inferences drawn from the text, including determining where the text leaves matters uncertain.</w:t>
                            </w:r>
                          </w:p>
                          <w:p w14:paraId="2BBC47A8" w14:textId="77777777" w:rsidR="00272932" w:rsidRDefault="00272932" w:rsidP="00272932">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7115B4F2" w14:textId="77777777" w:rsidR="00272932" w:rsidRDefault="00272932" w:rsidP="00272932">
                            <w:pPr>
                              <w:pStyle w:val="Standards"/>
                            </w:pPr>
                            <w:proofErr w:type="gramStart"/>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roofErr w:type="gramEnd"/>
                          </w:p>
                          <w:p w14:paraId="68CB9B9A" w14:textId="77777777" w:rsidR="00272932" w:rsidRPr="008104A7" w:rsidRDefault="00272932" w:rsidP="00272932">
                            <w:pPr>
                              <w:pStyle w:val="Standards"/>
                            </w:pPr>
                            <w:proofErr w:type="gramStart"/>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pt;margin-top:438.5pt;width:455pt;height:1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" filled="f" stroked="f" strokeweight=".5pt">
                <v:textbox>
                  <w:txbxContent>
                    <w:p w14:paraId="2500D370" w14:textId="77777777" w:rsidR="00272932" w:rsidRDefault="00272932" w:rsidP="00272932">
                      <w:pPr>
                        <w:pStyle w:val="Standards"/>
                      </w:pPr>
                      <w:r>
                        <w:t>RL.11-12.1 Cite strong and thorough textual evidence to support analysis of what the text says explicitly as well as inferences drawn from the text, including determining where the text leaves matters uncertain.</w:t>
                      </w:r>
                    </w:p>
                    <w:p w14:paraId="2BBC47A8" w14:textId="77777777" w:rsidR="00272932" w:rsidRDefault="00272932" w:rsidP="00272932">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7115B4F2" w14:textId="77777777" w:rsidR="00272932" w:rsidRDefault="00272932" w:rsidP="00272932">
                      <w:pPr>
                        <w:pStyle w:val="Standards"/>
                      </w:pPr>
                      <w:proofErr w:type="gramStart"/>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roofErr w:type="gramEnd"/>
                    </w:p>
                    <w:p w14:paraId="68CB9B9A" w14:textId="77777777" w:rsidR="00272932" w:rsidRPr="008104A7" w:rsidRDefault="00272932" w:rsidP="00272932">
                      <w:pPr>
                        <w:pStyle w:val="Standards"/>
                      </w:pPr>
                      <w:proofErr w:type="gramStart"/>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roofErr w:type="gramEnd"/>
                    </w:p>
                  </w:txbxContent>
                </v:textbox>
              </v:shape>
            </w:pict>
          </mc:Fallback>
        </mc:AlternateContent>
      </w:r>
    </w:p>
    <w:tbl>
      <w:tblPr>
        <w:tblStyle w:val="TableGrid"/>
        <w:tblpPr w:leftFromText="187" w:rightFromText="187" w:vertAnchor="page" w:horzAnchor="page" w:tblpX="1369" w:tblpY="3183"/>
        <w:tblW w:w="9815" w:type="dxa"/>
        <w:tblLayout w:type="fixed"/>
        <w:tblCellMar>
          <w:left w:w="115" w:type="dxa"/>
          <w:right w:w="115" w:type="dxa"/>
        </w:tblCellMar>
        <w:tblLook w:val="04A0" w:firstRow="1" w:lastRow="0" w:firstColumn="1" w:lastColumn="0" w:noHBand="0" w:noVBand="1"/>
      </w:tblPr>
      <w:tblGrid>
        <w:gridCol w:w="189"/>
        <w:gridCol w:w="187"/>
        <w:gridCol w:w="188"/>
        <w:gridCol w:w="188"/>
        <w:gridCol w:w="189"/>
        <w:gridCol w:w="189"/>
        <w:gridCol w:w="189"/>
        <w:gridCol w:w="189"/>
        <w:gridCol w:w="189"/>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40478E" w:rsidRPr="001936CE" w14:paraId="526CB6D1" w14:textId="77777777" w:rsidTr="007F0BA3">
        <w:trPr>
          <w:trHeight w:val="295"/>
        </w:trPr>
        <w:tc>
          <w:tcPr>
            <w:tcW w:w="189" w:type="dxa"/>
            <w:shd w:val="clear" w:color="auto" w:fill="E87F03"/>
            <w:tcMar>
              <w:left w:w="58" w:type="dxa"/>
              <w:right w:w="58" w:type="dxa"/>
            </w:tcMar>
            <w:vAlign w:val="center"/>
          </w:tcPr>
          <w:p w14:paraId="2EE7DCB7" w14:textId="54F9263F" w:rsidR="0040478E" w:rsidRPr="003C42DB" w:rsidRDefault="0040478E" w:rsidP="007F0BA3">
            <w:pPr>
              <w:pStyle w:val="DNS"/>
              <w:spacing w:after="0"/>
              <w:ind w:left="0" w:right="0"/>
              <w:jc w:val="center"/>
              <w:rPr>
                <w:b w:val="0"/>
                <w:sz w:val="13"/>
                <w:szCs w:val="13"/>
              </w:rPr>
            </w:pPr>
            <w:r w:rsidRPr="003C42DB">
              <w:rPr>
                <w:b w:val="0"/>
                <w:sz w:val="13"/>
                <w:szCs w:val="13"/>
              </w:rPr>
              <w:t>1</w:t>
            </w:r>
          </w:p>
        </w:tc>
        <w:tc>
          <w:tcPr>
            <w:tcW w:w="187" w:type="dxa"/>
            <w:shd w:val="clear" w:color="auto" w:fill="E87F03"/>
            <w:tcMar>
              <w:left w:w="58" w:type="dxa"/>
              <w:right w:w="58" w:type="dxa"/>
            </w:tcMar>
            <w:vAlign w:val="center"/>
          </w:tcPr>
          <w:p w14:paraId="100B1327" w14:textId="5BF80588" w:rsidR="0040478E" w:rsidRPr="003C42DB" w:rsidRDefault="0040478E" w:rsidP="007F0BA3">
            <w:pPr>
              <w:pStyle w:val="DNS"/>
              <w:spacing w:after="0"/>
              <w:ind w:left="0" w:right="0"/>
              <w:jc w:val="center"/>
              <w:rPr>
                <w:b w:val="0"/>
                <w:sz w:val="13"/>
                <w:szCs w:val="13"/>
              </w:rPr>
            </w:pPr>
            <w:r w:rsidRPr="003C42DB">
              <w:rPr>
                <w:b w:val="0"/>
                <w:sz w:val="13"/>
                <w:szCs w:val="13"/>
              </w:rPr>
              <w:t>2</w:t>
            </w:r>
          </w:p>
        </w:tc>
        <w:tc>
          <w:tcPr>
            <w:tcW w:w="188" w:type="dxa"/>
            <w:shd w:val="clear" w:color="auto" w:fill="E87F03"/>
            <w:tcMar>
              <w:left w:w="58" w:type="dxa"/>
              <w:right w:w="58" w:type="dxa"/>
            </w:tcMar>
            <w:vAlign w:val="center"/>
          </w:tcPr>
          <w:p w14:paraId="13EA7B43" w14:textId="14F96732" w:rsidR="0040478E" w:rsidRPr="003C42DB" w:rsidRDefault="0040478E" w:rsidP="007F0BA3">
            <w:pPr>
              <w:pStyle w:val="DNS"/>
              <w:spacing w:after="0"/>
              <w:ind w:left="0" w:right="0"/>
              <w:jc w:val="center"/>
              <w:rPr>
                <w:b w:val="0"/>
                <w:sz w:val="13"/>
                <w:szCs w:val="13"/>
              </w:rPr>
            </w:pPr>
            <w:r>
              <w:rPr>
                <w:b w:val="0"/>
                <w:sz w:val="13"/>
                <w:szCs w:val="13"/>
              </w:rPr>
              <w:t>3</w:t>
            </w:r>
          </w:p>
        </w:tc>
        <w:tc>
          <w:tcPr>
            <w:tcW w:w="188" w:type="dxa"/>
            <w:shd w:val="clear" w:color="auto" w:fill="E87F03"/>
            <w:tcMar>
              <w:left w:w="58" w:type="dxa"/>
              <w:right w:w="58" w:type="dxa"/>
            </w:tcMar>
            <w:vAlign w:val="center"/>
          </w:tcPr>
          <w:p w14:paraId="258786BE" w14:textId="3EF8942C" w:rsidR="0040478E" w:rsidRPr="003C42DB" w:rsidRDefault="0040478E" w:rsidP="007F0BA3">
            <w:pPr>
              <w:pStyle w:val="DNS"/>
              <w:spacing w:after="0"/>
              <w:ind w:left="0" w:right="0"/>
              <w:jc w:val="center"/>
              <w:rPr>
                <w:b w:val="0"/>
                <w:sz w:val="13"/>
                <w:szCs w:val="13"/>
              </w:rPr>
            </w:pPr>
            <w:r>
              <w:rPr>
                <w:b w:val="0"/>
                <w:sz w:val="13"/>
                <w:szCs w:val="13"/>
              </w:rPr>
              <w:t>4</w:t>
            </w:r>
          </w:p>
        </w:tc>
        <w:tc>
          <w:tcPr>
            <w:tcW w:w="189" w:type="dxa"/>
            <w:shd w:val="clear" w:color="auto" w:fill="auto"/>
            <w:tcMar>
              <w:left w:w="58" w:type="dxa"/>
              <w:right w:w="58" w:type="dxa"/>
            </w:tcMar>
            <w:vAlign w:val="center"/>
          </w:tcPr>
          <w:p w14:paraId="5B48F2D9" w14:textId="61593FDD" w:rsidR="0040478E" w:rsidRPr="003C42DB" w:rsidRDefault="0040478E" w:rsidP="007F0BA3">
            <w:pPr>
              <w:pStyle w:val="DNS"/>
              <w:spacing w:after="0"/>
              <w:ind w:left="0" w:right="0"/>
              <w:jc w:val="center"/>
              <w:rPr>
                <w:b w:val="0"/>
                <w:sz w:val="13"/>
                <w:szCs w:val="13"/>
              </w:rPr>
            </w:pPr>
            <w:r>
              <w:rPr>
                <w:b w:val="0"/>
                <w:sz w:val="13"/>
                <w:szCs w:val="13"/>
              </w:rPr>
              <w:t>5</w:t>
            </w:r>
          </w:p>
        </w:tc>
        <w:tc>
          <w:tcPr>
            <w:tcW w:w="189" w:type="dxa"/>
            <w:shd w:val="clear" w:color="auto" w:fill="auto"/>
            <w:tcMar>
              <w:left w:w="58" w:type="dxa"/>
              <w:right w:w="58" w:type="dxa"/>
            </w:tcMar>
            <w:vAlign w:val="center"/>
          </w:tcPr>
          <w:p w14:paraId="18996825" w14:textId="37F3DFFF" w:rsidR="0040478E" w:rsidRPr="003C42DB" w:rsidRDefault="0040478E" w:rsidP="007F0BA3">
            <w:pPr>
              <w:pStyle w:val="DNS"/>
              <w:spacing w:after="0"/>
              <w:ind w:left="0" w:right="0"/>
              <w:jc w:val="center"/>
              <w:rPr>
                <w:b w:val="0"/>
                <w:sz w:val="13"/>
                <w:szCs w:val="13"/>
              </w:rPr>
            </w:pPr>
            <w:r>
              <w:rPr>
                <w:b w:val="0"/>
                <w:sz w:val="13"/>
                <w:szCs w:val="13"/>
              </w:rPr>
              <w:t>6</w:t>
            </w:r>
          </w:p>
        </w:tc>
        <w:tc>
          <w:tcPr>
            <w:tcW w:w="189" w:type="dxa"/>
            <w:shd w:val="clear" w:color="auto" w:fill="auto"/>
            <w:tcMar>
              <w:left w:w="58" w:type="dxa"/>
              <w:right w:w="58" w:type="dxa"/>
            </w:tcMar>
            <w:vAlign w:val="center"/>
          </w:tcPr>
          <w:p w14:paraId="503D09D7" w14:textId="21E503E5" w:rsidR="0040478E" w:rsidRPr="003C42DB" w:rsidRDefault="0040478E" w:rsidP="007F0BA3">
            <w:pPr>
              <w:pStyle w:val="DNS"/>
              <w:spacing w:after="0"/>
              <w:ind w:left="0" w:right="0"/>
              <w:jc w:val="center"/>
              <w:rPr>
                <w:b w:val="0"/>
                <w:sz w:val="13"/>
                <w:szCs w:val="13"/>
              </w:rPr>
            </w:pPr>
            <w:r>
              <w:rPr>
                <w:b w:val="0"/>
                <w:sz w:val="13"/>
                <w:szCs w:val="13"/>
              </w:rPr>
              <w:t>7</w:t>
            </w:r>
          </w:p>
        </w:tc>
        <w:tc>
          <w:tcPr>
            <w:tcW w:w="189" w:type="dxa"/>
            <w:shd w:val="clear" w:color="auto" w:fill="8DB3E2"/>
            <w:tcMar>
              <w:left w:w="58" w:type="dxa"/>
              <w:right w:w="58" w:type="dxa"/>
            </w:tcMar>
            <w:vAlign w:val="center"/>
          </w:tcPr>
          <w:p w14:paraId="50AF5200" w14:textId="69D31BE4" w:rsidR="0040478E" w:rsidRPr="003C42DB" w:rsidRDefault="0040478E" w:rsidP="007F0BA3">
            <w:pPr>
              <w:pStyle w:val="DNS"/>
              <w:spacing w:after="0"/>
              <w:ind w:left="0" w:right="0"/>
              <w:jc w:val="center"/>
              <w:rPr>
                <w:b w:val="0"/>
                <w:sz w:val="13"/>
                <w:szCs w:val="13"/>
              </w:rPr>
            </w:pPr>
            <w:r>
              <w:rPr>
                <w:b w:val="0"/>
                <w:sz w:val="13"/>
                <w:szCs w:val="13"/>
              </w:rPr>
              <w:t>8</w:t>
            </w:r>
          </w:p>
        </w:tc>
        <w:tc>
          <w:tcPr>
            <w:tcW w:w="189" w:type="dxa"/>
            <w:shd w:val="clear" w:color="auto" w:fill="8DB3E2"/>
            <w:tcMar>
              <w:left w:w="58" w:type="dxa"/>
              <w:right w:w="58" w:type="dxa"/>
            </w:tcMar>
            <w:vAlign w:val="center"/>
          </w:tcPr>
          <w:p w14:paraId="70E99C1E" w14:textId="62E1E067" w:rsidR="0040478E" w:rsidRPr="003C42DB" w:rsidRDefault="0040478E" w:rsidP="007F0BA3">
            <w:pPr>
              <w:pStyle w:val="DNS"/>
              <w:spacing w:after="0"/>
              <w:ind w:left="0" w:right="0"/>
              <w:jc w:val="center"/>
              <w:rPr>
                <w:b w:val="0"/>
                <w:sz w:val="13"/>
                <w:szCs w:val="13"/>
              </w:rPr>
            </w:pPr>
            <w:r>
              <w:rPr>
                <w:b w:val="0"/>
                <w:sz w:val="13"/>
                <w:szCs w:val="13"/>
              </w:rPr>
              <w:t>9</w:t>
            </w:r>
          </w:p>
        </w:tc>
        <w:tc>
          <w:tcPr>
            <w:tcW w:w="246" w:type="dxa"/>
            <w:shd w:val="clear" w:color="auto" w:fill="8DB3E2"/>
            <w:tcMar>
              <w:left w:w="58" w:type="dxa"/>
              <w:right w:w="58" w:type="dxa"/>
            </w:tcMar>
            <w:vAlign w:val="center"/>
          </w:tcPr>
          <w:p w14:paraId="4D172E19" w14:textId="0E6AC2D0" w:rsidR="0040478E" w:rsidRPr="003C42DB" w:rsidRDefault="0040478E" w:rsidP="007F0BA3">
            <w:pPr>
              <w:pStyle w:val="DNS"/>
              <w:spacing w:after="0"/>
              <w:ind w:left="0" w:right="0"/>
              <w:jc w:val="center"/>
              <w:rPr>
                <w:b w:val="0"/>
                <w:sz w:val="13"/>
                <w:szCs w:val="13"/>
              </w:rPr>
            </w:pPr>
            <w:r>
              <w:rPr>
                <w:b w:val="0"/>
                <w:sz w:val="13"/>
                <w:szCs w:val="13"/>
              </w:rPr>
              <w:t>10</w:t>
            </w:r>
          </w:p>
        </w:tc>
        <w:tc>
          <w:tcPr>
            <w:tcW w:w="246" w:type="dxa"/>
            <w:shd w:val="clear" w:color="auto" w:fill="8DB3E2"/>
            <w:tcMar>
              <w:left w:w="58" w:type="dxa"/>
              <w:right w:w="58" w:type="dxa"/>
            </w:tcMar>
            <w:vAlign w:val="center"/>
          </w:tcPr>
          <w:p w14:paraId="0D505106" w14:textId="30C04E8D" w:rsidR="0040478E" w:rsidRPr="003C42DB" w:rsidRDefault="0040478E" w:rsidP="007F0BA3">
            <w:pPr>
              <w:pStyle w:val="DNS"/>
              <w:spacing w:after="0"/>
              <w:ind w:left="0" w:right="0"/>
              <w:jc w:val="center"/>
              <w:rPr>
                <w:b w:val="0"/>
                <w:sz w:val="13"/>
                <w:szCs w:val="13"/>
              </w:rPr>
            </w:pPr>
            <w:r>
              <w:rPr>
                <w:b w:val="0"/>
                <w:sz w:val="13"/>
                <w:szCs w:val="13"/>
              </w:rPr>
              <w:t>11</w:t>
            </w:r>
          </w:p>
        </w:tc>
        <w:tc>
          <w:tcPr>
            <w:tcW w:w="246" w:type="dxa"/>
            <w:shd w:val="clear" w:color="auto" w:fill="8DB3E2"/>
            <w:tcMar>
              <w:left w:w="58" w:type="dxa"/>
              <w:right w:w="58" w:type="dxa"/>
            </w:tcMar>
            <w:vAlign w:val="center"/>
          </w:tcPr>
          <w:p w14:paraId="5D4101C9" w14:textId="5C923869" w:rsidR="0040478E" w:rsidRPr="003C42DB" w:rsidRDefault="0040478E" w:rsidP="007F0BA3">
            <w:pPr>
              <w:pStyle w:val="DNS"/>
              <w:spacing w:after="0"/>
              <w:ind w:left="0" w:right="0"/>
              <w:jc w:val="center"/>
              <w:rPr>
                <w:b w:val="0"/>
                <w:sz w:val="13"/>
                <w:szCs w:val="13"/>
              </w:rPr>
            </w:pPr>
            <w:r>
              <w:rPr>
                <w:b w:val="0"/>
                <w:sz w:val="13"/>
                <w:szCs w:val="13"/>
              </w:rPr>
              <w:t>12</w:t>
            </w:r>
          </w:p>
        </w:tc>
        <w:tc>
          <w:tcPr>
            <w:tcW w:w="246" w:type="dxa"/>
            <w:shd w:val="clear" w:color="auto" w:fill="8DB3E2"/>
            <w:tcMar>
              <w:left w:w="58" w:type="dxa"/>
              <w:right w:w="58" w:type="dxa"/>
            </w:tcMar>
            <w:vAlign w:val="center"/>
          </w:tcPr>
          <w:p w14:paraId="21EE551D" w14:textId="708AEF08" w:rsidR="0040478E" w:rsidRPr="003C42DB" w:rsidRDefault="0040478E" w:rsidP="007F0BA3">
            <w:pPr>
              <w:pStyle w:val="DNS"/>
              <w:spacing w:after="0"/>
              <w:ind w:left="0" w:right="0"/>
              <w:jc w:val="center"/>
              <w:rPr>
                <w:b w:val="0"/>
                <w:sz w:val="13"/>
                <w:szCs w:val="13"/>
              </w:rPr>
            </w:pPr>
            <w:r>
              <w:rPr>
                <w:b w:val="0"/>
                <w:sz w:val="13"/>
                <w:szCs w:val="13"/>
              </w:rPr>
              <w:t>13</w:t>
            </w:r>
          </w:p>
        </w:tc>
        <w:tc>
          <w:tcPr>
            <w:tcW w:w="246" w:type="dxa"/>
            <w:shd w:val="clear" w:color="auto" w:fill="8DB3E2"/>
            <w:tcMar>
              <w:left w:w="58" w:type="dxa"/>
              <w:right w:w="58" w:type="dxa"/>
            </w:tcMar>
            <w:vAlign w:val="center"/>
          </w:tcPr>
          <w:p w14:paraId="4F43EBE3" w14:textId="1D00EC69" w:rsidR="0040478E" w:rsidRPr="003C42DB" w:rsidRDefault="0040478E" w:rsidP="007F0BA3">
            <w:pPr>
              <w:pStyle w:val="DNS"/>
              <w:spacing w:after="0"/>
              <w:ind w:left="0" w:right="0"/>
              <w:jc w:val="center"/>
              <w:rPr>
                <w:b w:val="0"/>
                <w:sz w:val="13"/>
                <w:szCs w:val="13"/>
              </w:rPr>
            </w:pPr>
            <w:r>
              <w:rPr>
                <w:b w:val="0"/>
                <w:sz w:val="13"/>
                <w:szCs w:val="13"/>
              </w:rPr>
              <w:t>14</w:t>
            </w:r>
          </w:p>
        </w:tc>
        <w:tc>
          <w:tcPr>
            <w:tcW w:w="246" w:type="dxa"/>
            <w:shd w:val="clear" w:color="auto" w:fill="8DB3E2"/>
            <w:tcMar>
              <w:left w:w="58" w:type="dxa"/>
              <w:right w:w="58" w:type="dxa"/>
            </w:tcMar>
            <w:vAlign w:val="center"/>
          </w:tcPr>
          <w:p w14:paraId="7BBD3FB3" w14:textId="477A3E34" w:rsidR="0040478E" w:rsidRPr="003C42DB" w:rsidRDefault="0040478E" w:rsidP="007F0BA3">
            <w:pPr>
              <w:pStyle w:val="DNS"/>
              <w:spacing w:after="0"/>
              <w:ind w:left="0" w:right="0"/>
              <w:jc w:val="center"/>
              <w:rPr>
                <w:b w:val="0"/>
                <w:sz w:val="13"/>
                <w:szCs w:val="13"/>
              </w:rPr>
            </w:pPr>
            <w:r>
              <w:rPr>
                <w:b w:val="0"/>
                <w:sz w:val="13"/>
                <w:szCs w:val="13"/>
              </w:rPr>
              <w:t>15</w:t>
            </w:r>
          </w:p>
        </w:tc>
        <w:tc>
          <w:tcPr>
            <w:tcW w:w="246" w:type="dxa"/>
            <w:shd w:val="clear" w:color="auto" w:fill="8DB3E2"/>
            <w:tcMar>
              <w:left w:w="58" w:type="dxa"/>
              <w:right w:w="58" w:type="dxa"/>
            </w:tcMar>
            <w:vAlign w:val="center"/>
          </w:tcPr>
          <w:p w14:paraId="2641A6DF" w14:textId="37B1245D" w:rsidR="0040478E" w:rsidRPr="003C42DB" w:rsidRDefault="0040478E" w:rsidP="007F0BA3">
            <w:pPr>
              <w:pStyle w:val="DNS"/>
              <w:spacing w:after="0"/>
              <w:ind w:left="0" w:right="0"/>
              <w:jc w:val="center"/>
              <w:rPr>
                <w:b w:val="0"/>
                <w:sz w:val="13"/>
                <w:szCs w:val="13"/>
              </w:rPr>
            </w:pPr>
            <w:r>
              <w:rPr>
                <w:b w:val="0"/>
                <w:sz w:val="13"/>
                <w:szCs w:val="13"/>
              </w:rPr>
              <w:t>16</w:t>
            </w:r>
          </w:p>
        </w:tc>
        <w:tc>
          <w:tcPr>
            <w:tcW w:w="246" w:type="dxa"/>
            <w:shd w:val="clear" w:color="auto" w:fill="8DB3E2"/>
            <w:tcMar>
              <w:left w:w="58" w:type="dxa"/>
              <w:right w:w="58" w:type="dxa"/>
            </w:tcMar>
            <w:vAlign w:val="center"/>
          </w:tcPr>
          <w:p w14:paraId="3FAB81C4" w14:textId="21CCC49A" w:rsidR="0040478E" w:rsidRPr="003C42DB" w:rsidRDefault="0040478E" w:rsidP="007F0BA3">
            <w:pPr>
              <w:pStyle w:val="DNS"/>
              <w:spacing w:after="0"/>
              <w:ind w:left="0" w:right="0"/>
              <w:jc w:val="center"/>
              <w:rPr>
                <w:b w:val="0"/>
                <w:sz w:val="13"/>
                <w:szCs w:val="13"/>
              </w:rPr>
            </w:pPr>
            <w:r>
              <w:rPr>
                <w:b w:val="0"/>
                <w:sz w:val="13"/>
                <w:szCs w:val="13"/>
              </w:rPr>
              <w:t>17</w:t>
            </w:r>
          </w:p>
        </w:tc>
        <w:tc>
          <w:tcPr>
            <w:tcW w:w="246" w:type="dxa"/>
            <w:shd w:val="clear" w:color="auto" w:fill="8DB3E2"/>
            <w:tcMar>
              <w:left w:w="58" w:type="dxa"/>
              <w:right w:w="58" w:type="dxa"/>
            </w:tcMar>
            <w:vAlign w:val="center"/>
          </w:tcPr>
          <w:p w14:paraId="319E245B" w14:textId="479EFFFE" w:rsidR="0040478E" w:rsidRPr="003C42DB" w:rsidRDefault="0040478E" w:rsidP="007F0BA3">
            <w:pPr>
              <w:pStyle w:val="DNS"/>
              <w:spacing w:after="0"/>
              <w:ind w:left="0" w:right="0"/>
              <w:jc w:val="center"/>
              <w:rPr>
                <w:b w:val="0"/>
                <w:sz w:val="13"/>
                <w:szCs w:val="13"/>
              </w:rPr>
            </w:pPr>
            <w:r>
              <w:rPr>
                <w:b w:val="0"/>
                <w:sz w:val="13"/>
                <w:szCs w:val="13"/>
              </w:rPr>
              <w:t>18</w:t>
            </w:r>
          </w:p>
        </w:tc>
        <w:tc>
          <w:tcPr>
            <w:tcW w:w="246" w:type="dxa"/>
            <w:shd w:val="clear" w:color="auto" w:fill="8DB3E2"/>
            <w:tcMar>
              <w:left w:w="58" w:type="dxa"/>
              <w:right w:w="58" w:type="dxa"/>
            </w:tcMar>
            <w:vAlign w:val="center"/>
          </w:tcPr>
          <w:p w14:paraId="1AE57CF8" w14:textId="39CF8805" w:rsidR="0040478E" w:rsidRPr="003C42DB" w:rsidRDefault="0040478E" w:rsidP="007F0BA3">
            <w:pPr>
              <w:pStyle w:val="DNS"/>
              <w:spacing w:after="0"/>
              <w:ind w:left="0" w:right="0"/>
              <w:jc w:val="center"/>
              <w:rPr>
                <w:b w:val="0"/>
                <w:sz w:val="13"/>
                <w:szCs w:val="13"/>
              </w:rPr>
            </w:pPr>
            <w:r>
              <w:rPr>
                <w:b w:val="0"/>
                <w:sz w:val="13"/>
                <w:szCs w:val="13"/>
              </w:rPr>
              <w:t>19</w:t>
            </w:r>
          </w:p>
        </w:tc>
        <w:tc>
          <w:tcPr>
            <w:tcW w:w="246" w:type="dxa"/>
            <w:shd w:val="clear" w:color="auto" w:fill="8DB3E2"/>
            <w:tcMar>
              <w:left w:w="58" w:type="dxa"/>
              <w:right w:w="58" w:type="dxa"/>
            </w:tcMar>
            <w:vAlign w:val="center"/>
          </w:tcPr>
          <w:p w14:paraId="70F7FBA0" w14:textId="69A1EC00" w:rsidR="0040478E" w:rsidRPr="003C42DB" w:rsidRDefault="0040478E" w:rsidP="007F0BA3">
            <w:pPr>
              <w:pStyle w:val="DNS"/>
              <w:spacing w:after="0"/>
              <w:ind w:left="0" w:right="0"/>
              <w:jc w:val="center"/>
              <w:rPr>
                <w:b w:val="0"/>
                <w:sz w:val="13"/>
                <w:szCs w:val="13"/>
              </w:rPr>
            </w:pPr>
            <w:r>
              <w:rPr>
                <w:b w:val="0"/>
                <w:sz w:val="13"/>
                <w:szCs w:val="13"/>
              </w:rPr>
              <w:t>20</w:t>
            </w:r>
          </w:p>
        </w:tc>
        <w:tc>
          <w:tcPr>
            <w:tcW w:w="246" w:type="dxa"/>
            <w:shd w:val="clear" w:color="auto" w:fill="8DB3E2"/>
            <w:tcMar>
              <w:left w:w="58" w:type="dxa"/>
              <w:right w:w="58" w:type="dxa"/>
            </w:tcMar>
            <w:vAlign w:val="center"/>
          </w:tcPr>
          <w:p w14:paraId="747D188A" w14:textId="03E7A115" w:rsidR="0040478E" w:rsidRPr="003C42DB" w:rsidRDefault="0040478E" w:rsidP="007F0BA3">
            <w:pPr>
              <w:pStyle w:val="DNS"/>
              <w:spacing w:after="0"/>
              <w:ind w:left="0" w:right="0"/>
              <w:jc w:val="center"/>
              <w:rPr>
                <w:b w:val="0"/>
                <w:sz w:val="13"/>
                <w:szCs w:val="13"/>
              </w:rPr>
            </w:pPr>
            <w:r>
              <w:rPr>
                <w:b w:val="0"/>
                <w:sz w:val="13"/>
                <w:szCs w:val="13"/>
              </w:rPr>
              <w:t>21</w:t>
            </w:r>
          </w:p>
        </w:tc>
        <w:tc>
          <w:tcPr>
            <w:tcW w:w="246" w:type="dxa"/>
            <w:shd w:val="clear" w:color="auto" w:fill="8DB3E2"/>
            <w:tcMar>
              <w:left w:w="58" w:type="dxa"/>
              <w:right w:w="58" w:type="dxa"/>
            </w:tcMar>
            <w:vAlign w:val="center"/>
          </w:tcPr>
          <w:p w14:paraId="7E236A3A" w14:textId="681B5760" w:rsidR="0040478E" w:rsidRPr="003C42DB" w:rsidRDefault="0040478E" w:rsidP="007F0BA3">
            <w:pPr>
              <w:pStyle w:val="DNS"/>
              <w:spacing w:after="0"/>
              <w:ind w:left="0" w:right="0"/>
              <w:jc w:val="center"/>
              <w:rPr>
                <w:b w:val="0"/>
                <w:sz w:val="13"/>
                <w:szCs w:val="13"/>
              </w:rPr>
            </w:pPr>
            <w:r>
              <w:rPr>
                <w:b w:val="0"/>
                <w:sz w:val="13"/>
                <w:szCs w:val="13"/>
              </w:rPr>
              <w:t>22</w:t>
            </w:r>
          </w:p>
        </w:tc>
        <w:tc>
          <w:tcPr>
            <w:tcW w:w="246" w:type="dxa"/>
            <w:shd w:val="clear" w:color="auto" w:fill="8DB3E2"/>
            <w:tcMar>
              <w:left w:w="58" w:type="dxa"/>
              <w:right w:w="58" w:type="dxa"/>
            </w:tcMar>
            <w:vAlign w:val="center"/>
          </w:tcPr>
          <w:p w14:paraId="2FAF3C44" w14:textId="7BF3F947" w:rsidR="0040478E" w:rsidRPr="003C42DB" w:rsidRDefault="0040478E" w:rsidP="007F0BA3">
            <w:pPr>
              <w:pStyle w:val="DNS"/>
              <w:spacing w:after="0"/>
              <w:ind w:left="0" w:right="0"/>
              <w:jc w:val="center"/>
              <w:rPr>
                <w:b w:val="0"/>
                <w:sz w:val="13"/>
                <w:szCs w:val="13"/>
              </w:rPr>
            </w:pPr>
            <w:r>
              <w:rPr>
                <w:b w:val="0"/>
                <w:sz w:val="13"/>
                <w:szCs w:val="13"/>
              </w:rPr>
              <w:t>23</w:t>
            </w:r>
          </w:p>
        </w:tc>
        <w:tc>
          <w:tcPr>
            <w:tcW w:w="246" w:type="dxa"/>
            <w:shd w:val="clear" w:color="auto" w:fill="8DB3E2"/>
            <w:tcMar>
              <w:left w:w="58" w:type="dxa"/>
              <w:right w:w="58" w:type="dxa"/>
            </w:tcMar>
            <w:vAlign w:val="center"/>
          </w:tcPr>
          <w:p w14:paraId="70A7C6A8" w14:textId="59AF1F37" w:rsidR="0040478E" w:rsidRPr="003C42DB" w:rsidRDefault="0040478E" w:rsidP="007F0BA3">
            <w:pPr>
              <w:pStyle w:val="DNS"/>
              <w:spacing w:after="0"/>
              <w:ind w:left="0" w:right="0"/>
              <w:jc w:val="center"/>
              <w:rPr>
                <w:b w:val="0"/>
                <w:sz w:val="13"/>
                <w:szCs w:val="13"/>
              </w:rPr>
            </w:pPr>
            <w:r>
              <w:rPr>
                <w:b w:val="0"/>
                <w:sz w:val="13"/>
                <w:szCs w:val="13"/>
              </w:rPr>
              <w:t>24</w:t>
            </w:r>
          </w:p>
        </w:tc>
        <w:tc>
          <w:tcPr>
            <w:tcW w:w="246" w:type="dxa"/>
            <w:shd w:val="clear" w:color="auto" w:fill="8DB3E2"/>
            <w:tcMar>
              <w:left w:w="58" w:type="dxa"/>
              <w:right w:w="58" w:type="dxa"/>
            </w:tcMar>
            <w:vAlign w:val="center"/>
          </w:tcPr>
          <w:p w14:paraId="6F7CFF95" w14:textId="2E4D55BA" w:rsidR="0040478E" w:rsidRPr="003C42DB" w:rsidRDefault="0040478E" w:rsidP="007F0BA3">
            <w:pPr>
              <w:pStyle w:val="DNS"/>
              <w:spacing w:after="0"/>
              <w:ind w:left="0" w:right="0"/>
              <w:jc w:val="center"/>
              <w:rPr>
                <w:b w:val="0"/>
                <w:sz w:val="13"/>
                <w:szCs w:val="13"/>
              </w:rPr>
            </w:pPr>
            <w:r>
              <w:rPr>
                <w:b w:val="0"/>
                <w:sz w:val="13"/>
                <w:szCs w:val="13"/>
              </w:rPr>
              <w:t>25</w:t>
            </w:r>
          </w:p>
        </w:tc>
        <w:tc>
          <w:tcPr>
            <w:tcW w:w="246" w:type="dxa"/>
            <w:shd w:val="clear" w:color="auto" w:fill="8DB3E2"/>
            <w:tcMar>
              <w:left w:w="58" w:type="dxa"/>
              <w:right w:w="58" w:type="dxa"/>
            </w:tcMar>
            <w:vAlign w:val="center"/>
          </w:tcPr>
          <w:p w14:paraId="2965EE57" w14:textId="67DE84C1" w:rsidR="0040478E" w:rsidRPr="003C42DB" w:rsidRDefault="0040478E" w:rsidP="007F0BA3">
            <w:pPr>
              <w:pStyle w:val="DNS"/>
              <w:spacing w:after="0"/>
              <w:ind w:left="0" w:right="0"/>
              <w:jc w:val="center"/>
              <w:rPr>
                <w:b w:val="0"/>
                <w:sz w:val="13"/>
                <w:szCs w:val="13"/>
              </w:rPr>
            </w:pPr>
            <w:r>
              <w:rPr>
                <w:b w:val="0"/>
                <w:sz w:val="13"/>
                <w:szCs w:val="13"/>
              </w:rPr>
              <w:t>26</w:t>
            </w:r>
          </w:p>
        </w:tc>
        <w:tc>
          <w:tcPr>
            <w:tcW w:w="246" w:type="dxa"/>
            <w:shd w:val="clear" w:color="auto" w:fill="8DB3E2"/>
            <w:tcMar>
              <w:left w:w="58" w:type="dxa"/>
              <w:right w:w="58" w:type="dxa"/>
            </w:tcMar>
            <w:vAlign w:val="center"/>
          </w:tcPr>
          <w:p w14:paraId="46755925" w14:textId="5E97C531" w:rsidR="0040478E" w:rsidRPr="003C42DB" w:rsidRDefault="0040478E" w:rsidP="007F0BA3">
            <w:pPr>
              <w:pStyle w:val="DNS"/>
              <w:spacing w:after="0"/>
              <w:ind w:left="0" w:right="0"/>
              <w:jc w:val="center"/>
              <w:rPr>
                <w:b w:val="0"/>
                <w:sz w:val="13"/>
                <w:szCs w:val="13"/>
              </w:rPr>
            </w:pPr>
            <w:r>
              <w:rPr>
                <w:b w:val="0"/>
                <w:sz w:val="13"/>
                <w:szCs w:val="13"/>
              </w:rPr>
              <w:t>27</w:t>
            </w:r>
          </w:p>
        </w:tc>
        <w:tc>
          <w:tcPr>
            <w:tcW w:w="246" w:type="dxa"/>
            <w:shd w:val="clear" w:color="auto" w:fill="8DB3E2"/>
            <w:tcMar>
              <w:left w:w="58" w:type="dxa"/>
              <w:right w:w="58" w:type="dxa"/>
            </w:tcMar>
            <w:vAlign w:val="center"/>
          </w:tcPr>
          <w:p w14:paraId="1EE9BC9B" w14:textId="7F74C3E9" w:rsidR="0040478E" w:rsidRPr="003C42DB" w:rsidRDefault="0040478E" w:rsidP="007F0BA3">
            <w:pPr>
              <w:pStyle w:val="DNS"/>
              <w:spacing w:after="0"/>
              <w:ind w:left="0" w:right="0"/>
              <w:jc w:val="center"/>
              <w:rPr>
                <w:b w:val="0"/>
                <w:sz w:val="13"/>
                <w:szCs w:val="13"/>
              </w:rPr>
            </w:pPr>
            <w:r>
              <w:rPr>
                <w:b w:val="0"/>
                <w:sz w:val="13"/>
                <w:szCs w:val="13"/>
              </w:rPr>
              <w:t>28</w:t>
            </w:r>
          </w:p>
        </w:tc>
        <w:tc>
          <w:tcPr>
            <w:tcW w:w="246" w:type="dxa"/>
            <w:shd w:val="clear" w:color="auto" w:fill="8DB3E2"/>
            <w:tcMar>
              <w:left w:w="58" w:type="dxa"/>
              <w:right w:w="58" w:type="dxa"/>
            </w:tcMar>
            <w:vAlign w:val="center"/>
          </w:tcPr>
          <w:p w14:paraId="07F549D3" w14:textId="3D8CBD0D" w:rsidR="0040478E" w:rsidRPr="003C42DB" w:rsidRDefault="0040478E" w:rsidP="007F0BA3">
            <w:pPr>
              <w:pStyle w:val="DNS"/>
              <w:spacing w:after="0"/>
              <w:ind w:left="0" w:right="0"/>
              <w:jc w:val="center"/>
              <w:rPr>
                <w:b w:val="0"/>
                <w:sz w:val="13"/>
                <w:szCs w:val="13"/>
              </w:rPr>
            </w:pPr>
            <w:r>
              <w:rPr>
                <w:b w:val="0"/>
                <w:sz w:val="13"/>
                <w:szCs w:val="13"/>
              </w:rPr>
              <w:t>29</w:t>
            </w:r>
          </w:p>
        </w:tc>
        <w:tc>
          <w:tcPr>
            <w:tcW w:w="246" w:type="dxa"/>
            <w:shd w:val="clear" w:color="auto" w:fill="8DB3E2"/>
            <w:tcMar>
              <w:left w:w="58" w:type="dxa"/>
              <w:right w:w="58" w:type="dxa"/>
            </w:tcMar>
            <w:vAlign w:val="center"/>
          </w:tcPr>
          <w:p w14:paraId="681DCA03" w14:textId="5B3D7BDB" w:rsidR="0040478E" w:rsidRPr="003C42DB" w:rsidRDefault="0040478E" w:rsidP="007F0BA3">
            <w:pPr>
              <w:pStyle w:val="DNS"/>
              <w:spacing w:after="0"/>
              <w:ind w:left="0" w:right="0"/>
              <w:jc w:val="center"/>
              <w:rPr>
                <w:b w:val="0"/>
                <w:sz w:val="13"/>
                <w:szCs w:val="13"/>
              </w:rPr>
            </w:pPr>
            <w:r>
              <w:rPr>
                <w:b w:val="0"/>
                <w:sz w:val="13"/>
                <w:szCs w:val="13"/>
              </w:rPr>
              <w:t>30</w:t>
            </w:r>
          </w:p>
        </w:tc>
        <w:tc>
          <w:tcPr>
            <w:tcW w:w="246" w:type="dxa"/>
            <w:shd w:val="clear" w:color="auto" w:fill="8DB3E2"/>
            <w:tcMar>
              <w:left w:w="58" w:type="dxa"/>
              <w:right w:w="58" w:type="dxa"/>
            </w:tcMar>
            <w:vAlign w:val="center"/>
          </w:tcPr>
          <w:p w14:paraId="59DBD54A" w14:textId="60C55C1F" w:rsidR="0040478E" w:rsidRPr="003C42DB" w:rsidRDefault="0040478E" w:rsidP="007F0BA3">
            <w:pPr>
              <w:pStyle w:val="DNS"/>
              <w:spacing w:after="0"/>
              <w:ind w:left="0" w:right="0"/>
              <w:jc w:val="center"/>
              <w:rPr>
                <w:b w:val="0"/>
                <w:sz w:val="13"/>
                <w:szCs w:val="13"/>
              </w:rPr>
            </w:pPr>
            <w:r>
              <w:rPr>
                <w:b w:val="0"/>
                <w:sz w:val="13"/>
                <w:szCs w:val="13"/>
              </w:rPr>
              <w:t>31</w:t>
            </w:r>
          </w:p>
        </w:tc>
        <w:tc>
          <w:tcPr>
            <w:tcW w:w="246" w:type="dxa"/>
            <w:shd w:val="clear" w:color="auto" w:fill="8DB3E2"/>
            <w:tcMar>
              <w:left w:w="58" w:type="dxa"/>
              <w:right w:w="58" w:type="dxa"/>
            </w:tcMar>
            <w:vAlign w:val="center"/>
          </w:tcPr>
          <w:p w14:paraId="61926FEB" w14:textId="0E6BE9C1" w:rsidR="0040478E" w:rsidRPr="003C42DB" w:rsidRDefault="0040478E" w:rsidP="007F0BA3">
            <w:pPr>
              <w:pStyle w:val="DNS"/>
              <w:spacing w:after="0"/>
              <w:ind w:left="0" w:right="0"/>
              <w:jc w:val="center"/>
              <w:rPr>
                <w:b w:val="0"/>
                <w:sz w:val="13"/>
                <w:szCs w:val="13"/>
              </w:rPr>
            </w:pPr>
            <w:r>
              <w:rPr>
                <w:b w:val="0"/>
                <w:sz w:val="13"/>
                <w:szCs w:val="13"/>
              </w:rPr>
              <w:t>32</w:t>
            </w:r>
          </w:p>
        </w:tc>
        <w:tc>
          <w:tcPr>
            <w:tcW w:w="246" w:type="dxa"/>
            <w:shd w:val="clear" w:color="auto" w:fill="8DB3E2"/>
            <w:tcMar>
              <w:left w:w="58" w:type="dxa"/>
              <w:right w:w="58" w:type="dxa"/>
            </w:tcMar>
            <w:vAlign w:val="center"/>
          </w:tcPr>
          <w:p w14:paraId="49DC63C3" w14:textId="5CF35872" w:rsidR="0040478E" w:rsidRPr="003C42DB" w:rsidRDefault="0040478E" w:rsidP="007F0BA3">
            <w:pPr>
              <w:pStyle w:val="DNS"/>
              <w:spacing w:after="0"/>
              <w:ind w:left="0" w:right="0"/>
              <w:jc w:val="center"/>
              <w:rPr>
                <w:b w:val="0"/>
                <w:sz w:val="13"/>
                <w:szCs w:val="13"/>
              </w:rPr>
            </w:pPr>
            <w:r>
              <w:rPr>
                <w:b w:val="0"/>
                <w:sz w:val="13"/>
                <w:szCs w:val="13"/>
              </w:rPr>
              <w:t>33</w:t>
            </w:r>
          </w:p>
        </w:tc>
        <w:tc>
          <w:tcPr>
            <w:tcW w:w="246" w:type="dxa"/>
            <w:shd w:val="clear" w:color="auto" w:fill="E7BB2A"/>
            <w:tcMar>
              <w:left w:w="58" w:type="dxa"/>
              <w:right w:w="58" w:type="dxa"/>
            </w:tcMar>
            <w:vAlign w:val="center"/>
          </w:tcPr>
          <w:p w14:paraId="26EBFE11" w14:textId="7E94E441" w:rsidR="0040478E" w:rsidRPr="003C42DB" w:rsidRDefault="0040478E" w:rsidP="007F0BA3">
            <w:pPr>
              <w:pStyle w:val="DNS"/>
              <w:spacing w:after="0"/>
              <w:ind w:left="0" w:right="0"/>
              <w:jc w:val="center"/>
              <w:rPr>
                <w:b w:val="0"/>
                <w:sz w:val="13"/>
                <w:szCs w:val="13"/>
              </w:rPr>
            </w:pPr>
            <w:r>
              <w:rPr>
                <w:b w:val="0"/>
                <w:sz w:val="13"/>
                <w:szCs w:val="13"/>
              </w:rPr>
              <w:t>34</w:t>
            </w:r>
          </w:p>
        </w:tc>
        <w:tc>
          <w:tcPr>
            <w:tcW w:w="246" w:type="dxa"/>
            <w:shd w:val="clear" w:color="auto" w:fill="E7BB2A"/>
            <w:tcMar>
              <w:left w:w="58" w:type="dxa"/>
              <w:right w:w="58" w:type="dxa"/>
            </w:tcMar>
            <w:vAlign w:val="center"/>
          </w:tcPr>
          <w:p w14:paraId="467E9DEE" w14:textId="31057F76" w:rsidR="0040478E" w:rsidRPr="003C42DB" w:rsidRDefault="0040478E" w:rsidP="007F0BA3">
            <w:pPr>
              <w:pStyle w:val="DNS"/>
              <w:spacing w:after="0"/>
              <w:ind w:left="0" w:right="0"/>
              <w:jc w:val="center"/>
              <w:rPr>
                <w:b w:val="0"/>
                <w:sz w:val="13"/>
                <w:szCs w:val="13"/>
              </w:rPr>
            </w:pPr>
            <w:r>
              <w:rPr>
                <w:b w:val="0"/>
                <w:sz w:val="13"/>
                <w:szCs w:val="13"/>
              </w:rPr>
              <w:t>35</w:t>
            </w:r>
          </w:p>
        </w:tc>
        <w:tc>
          <w:tcPr>
            <w:tcW w:w="246" w:type="dxa"/>
            <w:shd w:val="clear" w:color="auto" w:fill="E7BB2A"/>
            <w:tcMar>
              <w:left w:w="58" w:type="dxa"/>
              <w:right w:w="58" w:type="dxa"/>
            </w:tcMar>
            <w:vAlign w:val="center"/>
          </w:tcPr>
          <w:p w14:paraId="027D7F71" w14:textId="3AF7906F" w:rsidR="0040478E" w:rsidRPr="003C42DB" w:rsidRDefault="0040478E" w:rsidP="007F0BA3">
            <w:pPr>
              <w:pStyle w:val="DNS"/>
              <w:spacing w:after="0"/>
              <w:ind w:left="0" w:right="0"/>
              <w:jc w:val="center"/>
              <w:rPr>
                <w:b w:val="0"/>
                <w:sz w:val="13"/>
                <w:szCs w:val="13"/>
              </w:rPr>
            </w:pPr>
            <w:r>
              <w:rPr>
                <w:b w:val="0"/>
                <w:sz w:val="13"/>
                <w:szCs w:val="13"/>
              </w:rPr>
              <w:t>36</w:t>
            </w:r>
          </w:p>
        </w:tc>
        <w:tc>
          <w:tcPr>
            <w:tcW w:w="246" w:type="dxa"/>
            <w:shd w:val="clear" w:color="auto" w:fill="E7BB2A"/>
            <w:tcMar>
              <w:left w:w="58" w:type="dxa"/>
              <w:right w:w="58" w:type="dxa"/>
            </w:tcMar>
            <w:vAlign w:val="center"/>
          </w:tcPr>
          <w:p w14:paraId="238ECC92" w14:textId="466CBF80" w:rsidR="0040478E" w:rsidRPr="003C42DB" w:rsidRDefault="0040478E" w:rsidP="007F0BA3">
            <w:pPr>
              <w:pStyle w:val="DNS"/>
              <w:spacing w:after="0"/>
              <w:ind w:left="0" w:right="0"/>
              <w:jc w:val="center"/>
              <w:rPr>
                <w:b w:val="0"/>
                <w:sz w:val="13"/>
                <w:szCs w:val="13"/>
              </w:rPr>
            </w:pPr>
            <w:r>
              <w:rPr>
                <w:b w:val="0"/>
                <w:sz w:val="13"/>
                <w:szCs w:val="13"/>
              </w:rPr>
              <w:t>37</w:t>
            </w:r>
          </w:p>
        </w:tc>
        <w:tc>
          <w:tcPr>
            <w:tcW w:w="246" w:type="dxa"/>
            <w:shd w:val="clear" w:color="auto" w:fill="E7BB2A"/>
            <w:tcMar>
              <w:left w:w="58" w:type="dxa"/>
              <w:right w:w="58" w:type="dxa"/>
            </w:tcMar>
            <w:vAlign w:val="center"/>
          </w:tcPr>
          <w:p w14:paraId="384AD190" w14:textId="54FB6EC9" w:rsidR="0040478E" w:rsidRPr="003C42DB" w:rsidRDefault="0040478E" w:rsidP="007F0BA3">
            <w:pPr>
              <w:pStyle w:val="DNS"/>
              <w:spacing w:after="0"/>
              <w:ind w:left="0" w:right="0"/>
              <w:jc w:val="center"/>
              <w:rPr>
                <w:b w:val="0"/>
                <w:sz w:val="13"/>
                <w:szCs w:val="13"/>
              </w:rPr>
            </w:pPr>
            <w:r>
              <w:rPr>
                <w:b w:val="0"/>
                <w:sz w:val="13"/>
                <w:szCs w:val="13"/>
              </w:rPr>
              <w:t>38</w:t>
            </w:r>
          </w:p>
        </w:tc>
        <w:tc>
          <w:tcPr>
            <w:tcW w:w="246" w:type="dxa"/>
            <w:shd w:val="clear" w:color="auto" w:fill="E7BB2A"/>
            <w:tcMar>
              <w:left w:w="58" w:type="dxa"/>
              <w:right w:w="58" w:type="dxa"/>
            </w:tcMar>
            <w:vAlign w:val="center"/>
          </w:tcPr>
          <w:p w14:paraId="29564799" w14:textId="4CD5F454" w:rsidR="0040478E" w:rsidRPr="003C42DB" w:rsidRDefault="0040478E" w:rsidP="007F0BA3">
            <w:pPr>
              <w:pStyle w:val="DNS"/>
              <w:spacing w:after="0"/>
              <w:ind w:left="0" w:right="0"/>
              <w:jc w:val="center"/>
              <w:rPr>
                <w:b w:val="0"/>
                <w:sz w:val="13"/>
                <w:szCs w:val="13"/>
              </w:rPr>
            </w:pPr>
            <w:r>
              <w:rPr>
                <w:b w:val="0"/>
                <w:sz w:val="13"/>
                <w:szCs w:val="13"/>
              </w:rPr>
              <w:t>39</w:t>
            </w:r>
          </w:p>
        </w:tc>
        <w:tc>
          <w:tcPr>
            <w:tcW w:w="246" w:type="dxa"/>
            <w:shd w:val="clear" w:color="auto" w:fill="E7BB2A"/>
            <w:tcMar>
              <w:left w:w="58" w:type="dxa"/>
              <w:right w:w="58" w:type="dxa"/>
            </w:tcMar>
            <w:vAlign w:val="center"/>
          </w:tcPr>
          <w:p w14:paraId="6E057A97" w14:textId="470B1627" w:rsidR="0040478E" w:rsidRPr="003C42DB" w:rsidRDefault="0040478E" w:rsidP="007F0BA3">
            <w:pPr>
              <w:pStyle w:val="DNS"/>
              <w:spacing w:after="0"/>
              <w:ind w:left="0" w:right="0"/>
              <w:jc w:val="center"/>
              <w:rPr>
                <w:b w:val="0"/>
                <w:sz w:val="13"/>
                <w:szCs w:val="13"/>
              </w:rPr>
            </w:pPr>
            <w:r>
              <w:rPr>
                <w:b w:val="0"/>
                <w:sz w:val="13"/>
                <w:szCs w:val="13"/>
              </w:rPr>
              <w:t>40</w:t>
            </w:r>
          </w:p>
        </w:tc>
        <w:tc>
          <w:tcPr>
            <w:tcW w:w="246" w:type="dxa"/>
            <w:shd w:val="clear" w:color="auto" w:fill="E7BB2A"/>
            <w:tcMar>
              <w:left w:w="58" w:type="dxa"/>
              <w:right w:w="58" w:type="dxa"/>
            </w:tcMar>
            <w:vAlign w:val="center"/>
          </w:tcPr>
          <w:p w14:paraId="633CF408" w14:textId="1FCAFCDD" w:rsidR="0040478E" w:rsidRPr="003C42DB" w:rsidRDefault="0040478E" w:rsidP="007F0BA3">
            <w:pPr>
              <w:pStyle w:val="DNS"/>
              <w:spacing w:after="0"/>
              <w:ind w:left="0" w:right="0"/>
              <w:jc w:val="center"/>
              <w:rPr>
                <w:b w:val="0"/>
                <w:sz w:val="13"/>
                <w:szCs w:val="13"/>
              </w:rPr>
            </w:pPr>
            <w:r>
              <w:rPr>
                <w:b w:val="0"/>
                <w:sz w:val="13"/>
                <w:szCs w:val="13"/>
              </w:rPr>
              <w:t>41</w:t>
            </w:r>
          </w:p>
        </w:tc>
        <w:tc>
          <w:tcPr>
            <w:tcW w:w="246" w:type="dxa"/>
            <w:shd w:val="clear" w:color="auto" w:fill="E7BB2A"/>
            <w:tcMar>
              <w:left w:w="58" w:type="dxa"/>
              <w:right w:w="58" w:type="dxa"/>
            </w:tcMar>
            <w:vAlign w:val="center"/>
          </w:tcPr>
          <w:p w14:paraId="346AB671" w14:textId="49537F41" w:rsidR="0040478E" w:rsidRPr="003C42DB" w:rsidRDefault="0040478E" w:rsidP="007F0BA3">
            <w:pPr>
              <w:pStyle w:val="DNS"/>
              <w:spacing w:after="0"/>
              <w:ind w:left="0" w:right="0"/>
              <w:jc w:val="center"/>
              <w:rPr>
                <w:b w:val="0"/>
                <w:sz w:val="13"/>
                <w:szCs w:val="13"/>
              </w:rPr>
            </w:pPr>
            <w:r>
              <w:rPr>
                <w:b w:val="0"/>
                <w:sz w:val="13"/>
                <w:szCs w:val="13"/>
              </w:rPr>
              <w:t>42</w:t>
            </w:r>
          </w:p>
        </w:tc>
      </w:tr>
      <w:tr w:rsidR="0040478E" w:rsidRPr="001936CE" w14:paraId="5831B582" w14:textId="77777777" w:rsidTr="007F0BA3">
        <w:trPr>
          <w:trHeight w:val="372"/>
        </w:trPr>
        <w:tc>
          <w:tcPr>
            <w:tcW w:w="189" w:type="dxa"/>
            <w:shd w:val="clear" w:color="auto" w:fill="FFFFFF" w:themeFill="background1"/>
            <w:tcMar>
              <w:left w:w="58" w:type="dxa"/>
              <w:right w:w="58" w:type="dxa"/>
            </w:tcMar>
            <w:vAlign w:val="center"/>
          </w:tcPr>
          <w:p w14:paraId="2FAE438C" w14:textId="77777777" w:rsidR="0040478E" w:rsidRPr="00AC14AE" w:rsidRDefault="0040478E" w:rsidP="007F0BA3">
            <w:pPr>
              <w:pStyle w:val="DNS"/>
              <w:spacing w:after="0"/>
              <w:ind w:left="0" w:right="0"/>
              <w:jc w:val="center"/>
              <w:rPr>
                <w:sz w:val="13"/>
                <w:szCs w:val="13"/>
              </w:rPr>
            </w:pPr>
          </w:p>
        </w:tc>
        <w:tc>
          <w:tcPr>
            <w:tcW w:w="187" w:type="dxa"/>
            <w:shd w:val="clear" w:color="auto" w:fill="FFFFFF" w:themeFill="background1"/>
            <w:tcMar>
              <w:left w:w="58" w:type="dxa"/>
              <w:right w:w="58" w:type="dxa"/>
            </w:tcMar>
            <w:vAlign w:val="center"/>
          </w:tcPr>
          <w:p w14:paraId="4B62209C" w14:textId="77777777" w:rsidR="0040478E" w:rsidRPr="00AC14AE" w:rsidRDefault="0040478E" w:rsidP="007F0BA3">
            <w:pPr>
              <w:pStyle w:val="DNS"/>
              <w:spacing w:after="0"/>
              <w:ind w:left="0" w:right="0"/>
              <w:jc w:val="center"/>
              <w:rPr>
                <w:sz w:val="13"/>
                <w:szCs w:val="13"/>
              </w:rPr>
            </w:pPr>
          </w:p>
        </w:tc>
        <w:tc>
          <w:tcPr>
            <w:tcW w:w="188" w:type="dxa"/>
            <w:shd w:val="clear" w:color="auto" w:fill="FFFFFF" w:themeFill="background1"/>
            <w:tcMar>
              <w:left w:w="58" w:type="dxa"/>
              <w:right w:w="58" w:type="dxa"/>
            </w:tcMar>
            <w:vAlign w:val="center"/>
          </w:tcPr>
          <w:p w14:paraId="0E89D6D8" w14:textId="77777777" w:rsidR="0040478E" w:rsidRPr="00AC14AE" w:rsidRDefault="0040478E" w:rsidP="007F0BA3">
            <w:pPr>
              <w:pStyle w:val="DNS"/>
              <w:spacing w:after="0"/>
              <w:ind w:left="0" w:right="0"/>
              <w:jc w:val="center"/>
              <w:rPr>
                <w:sz w:val="13"/>
                <w:szCs w:val="13"/>
              </w:rPr>
            </w:pPr>
          </w:p>
        </w:tc>
        <w:tc>
          <w:tcPr>
            <w:tcW w:w="188" w:type="dxa"/>
            <w:shd w:val="clear" w:color="auto" w:fill="FFFFFF" w:themeFill="background1"/>
            <w:tcMar>
              <w:left w:w="58" w:type="dxa"/>
              <w:right w:w="58" w:type="dxa"/>
            </w:tcMar>
            <w:vAlign w:val="center"/>
          </w:tcPr>
          <w:p w14:paraId="5903CB99" w14:textId="77777777" w:rsidR="0040478E" w:rsidRPr="00AC14AE" w:rsidRDefault="0040478E" w:rsidP="007F0BA3">
            <w:pPr>
              <w:pStyle w:val="DNS"/>
              <w:spacing w:after="0"/>
              <w:ind w:left="0" w:right="0"/>
              <w:jc w:val="center"/>
              <w:rPr>
                <w:sz w:val="13"/>
                <w:szCs w:val="13"/>
              </w:rPr>
            </w:pPr>
          </w:p>
        </w:tc>
        <w:tc>
          <w:tcPr>
            <w:tcW w:w="189" w:type="dxa"/>
            <w:shd w:val="clear" w:color="auto" w:fill="FFFFFF" w:themeFill="background1"/>
            <w:tcMar>
              <w:left w:w="58" w:type="dxa"/>
              <w:right w:w="58" w:type="dxa"/>
            </w:tcMar>
            <w:vAlign w:val="center"/>
          </w:tcPr>
          <w:p w14:paraId="01A69017" w14:textId="77777777" w:rsidR="0040478E" w:rsidRPr="00AC14AE" w:rsidRDefault="0040478E" w:rsidP="007F0BA3">
            <w:pPr>
              <w:pStyle w:val="DNS"/>
              <w:spacing w:after="0"/>
              <w:ind w:left="0" w:right="0"/>
              <w:jc w:val="center"/>
              <w:rPr>
                <w:sz w:val="13"/>
                <w:szCs w:val="13"/>
              </w:rPr>
            </w:pPr>
          </w:p>
        </w:tc>
        <w:tc>
          <w:tcPr>
            <w:tcW w:w="189" w:type="dxa"/>
            <w:shd w:val="clear" w:color="auto" w:fill="FFFFFF" w:themeFill="background1"/>
            <w:tcMar>
              <w:left w:w="58" w:type="dxa"/>
              <w:right w:w="58" w:type="dxa"/>
            </w:tcMar>
            <w:vAlign w:val="center"/>
          </w:tcPr>
          <w:p w14:paraId="6DF27E38" w14:textId="77777777" w:rsidR="0040478E" w:rsidRPr="00AC14AE" w:rsidRDefault="0040478E" w:rsidP="007F0BA3">
            <w:pPr>
              <w:pStyle w:val="DNS"/>
              <w:spacing w:after="0"/>
              <w:ind w:left="0" w:right="0"/>
              <w:jc w:val="center"/>
              <w:rPr>
                <w:sz w:val="13"/>
                <w:szCs w:val="13"/>
              </w:rPr>
            </w:pPr>
          </w:p>
        </w:tc>
        <w:tc>
          <w:tcPr>
            <w:tcW w:w="189" w:type="dxa"/>
            <w:shd w:val="clear" w:color="auto" w:fill="FFFFFF" w:themeFill="background1"/>
            <w:tcMar>
              <w:left w:w="58" w:type="dxa"/>
              <w:right w:w="58" w:type="dxa"/>
            </w:tcMar>
            <w:vAlign w:val="center"/>
          </w:tcPr>
          <w:p w14:paraId="0AE12F92" w14:textId="77777777" w:rsidR="0040478E" w:rsidRPr="00AC14AE" w:rsidRDefault="0040478E" w:rsidP="007F0BA3">
            <w:pPr>
              <w:pStyle w:val="DNS"/>
              <w:spacing w:after="0"/>
              <w:ind w:left="0" w:right="0"/>
              <w:jc w:val="center"/>
              <w:rPr>
                <w:sz w:val="13"/>
                <w:szCs w:val="13"/>
              </w:rPr>
            </w:pPr>
          </w:p>
        </w:tc>
        <w:tc>
          <w:tcPr>
            <w:tcW w:w="189" w:type="dxa"/>
            <w:shd w:val="clear" w:color="auto" w:fill="FFFFFF" w:themeFill="background1"/>
            <w:tcMar>
              <w:left w:w="58" w:type="dxa"/>
              <w:right w:w="58" w:type="dxa"/>
            </w:tcMar>
            <w:vAlign w:val="center"/>
          </w:tcPr>
          <w:p w14:paraId="7BEAB167" w14:textId="77777777" w:rsidR="0040478E" w:rsidRPr="00AC14AE" w:rsidRDefault="0040478E" w:rsidP="007F0BA3">
            <w:pPr>
              <w:pStyle w:val="DNS"/>
              <w:spacing w:after="0"/>
              <w:ind w:left="0" w:right="0"/>
              <w:jc w:val="center"/>
              <w:rPr>
                <w:sz w:val="13"/>
                <w:szCs w:val="13"/>
              </w:rPr>
            </w:pPr>
          </w:p>
        </w:tc>
        <w:tc>
          <w:tcPr>
            <w:tcW w:w="189" w:type="dxa"/>
            <w:shd w:val="clear" w:color="auto" w:fill="FFFFFF" w:themeFill="background1"/>
            <w:tcMar>
              <w:left w:w="58" w:type="dxa"/>
              <w:right w:w="58" w:type="dxa"/>
            </w:tcMar>
            <w:vAlign w:val="center"/>
          </w:tcPr>
          <w:p w14:paraId="75A4B38D"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4A89213B"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09CCBBC3"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0E4BEDD4"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11EF8428"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2CADB777"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1F642E45"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614FBEF8" w14:textId="77777777" w:rsidR="0040478E" w:rsidRPr="00AC14AE" w:rsidRDefault="0040478E" w:rsidP="007F0BA3">
            <w:pPr>
              <w:pStyle w:val="DNS"/>
              <w:spacing w:after="0"/>
              <w:ind w:left="0" w:right="0"/>
              <w:jc w:val="center"/>
              <w:rPr>
                <w:sz w:val="13"/>
                <w:szCs w:val="13"/>
              </w:rPr>
            </w:pPr>
          </w:p>
        </w:tc>
        <w:tc>
          <w:tcPr>
            <w:tcW w:w="246" w:type="dxa"/>
            <w:shd w:val="clear" w:color="auto" w:fill="FFFFFF" w:themeFill="background1"/>
            <w:tcMar>
              <w:left w:w="58" w:type="dxa"/>
              <w:right w:w="58" w:type="dxa"/>
            </w:tcMar>
            <w:vAlign w:val="center"/>
          </w:tcPr>
          <w:p w14:paraId="4B5E08E2"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FFFFFF" w:themeFill="background1"/>
            <w:tcMar>
              <w:left w:w="58" w:type="dxa"/>
              <w:right w:w="58" w:type="dxa"/>
            </w:tcMar>
            <w:vAlign w:val="center"/>
          </w:tcPr>
          <w:p w14:paraId="7187A94E"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7C77020E"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7C96C280"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3EB0AC99"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1ADA4C6A"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43B24863"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298FDB8D"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0EE6850B"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3C8AC226"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32470CC3"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6AC17053"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19FF180A"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6A4A0315"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34653976"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2A5A2EDF"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60C4F408"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7ED2BAA2"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9CC04D"/>
            <w:tcMar>
              <w:left w:w="58" w:type="dxa"/>
              <w:right w:w="58" w:type="dxa"/>
            </w:tcMar>
            <w:vAlign w:val="center"/>
          </w:tcPr>
          <w:p w14:paraId="754ECFFC"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6B8DEF8E"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3F2C01EA"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16523412"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6AA443A5"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3AC3F81E"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0B127550" w14:textId="77777777" w:rsidR="0040478E" w:rsidRPr="008C6196" w:rsidRDefault="0040478E" w:rsidP="007F0BA3">
            <w:pPr>
              <w:pStyle w:val="DNS"/>
              <w:spacing w:after="0"/>
              <w:ind w:left="0" w:right="0"/>
              <w:jc w:val="center"/>
              <w:rPr>
                <w:rFonts w:ascii="Raleway SemiBold" w:hAnsi="Raleway SemiBold"/>
              </w:rPr>
            </w:pPr>
          </w:p>
        </w:tc>
        <w:tc>
          <w:tcPr>
            <w:tcW w:w="246" w:type="dxa"/>
            <w:shd w:val="clear" w:color="auto" w:fill="auto"/>
            <w:tcMar>
              <w:left w:w="58" w:type="dxa"/>
              <w:right w:w="58" w:type="dxa"/>
            </w:tcMar>
            <w:vAlign w:val="center"/>
          </w:tcPr>
          <w:p w14:paraId="5E2B2C71" w14:textId="77777777" w:rsidR="0040478E" w:rsidRPr="008C6196" w:rsidRDefault="0040478E" w:rsidP="007F0BA3">
            <w:pPr>
              <w:pStyle w:val="DNS"/>
              <w:spacing w:after="0"/>
              <w:ind w:left="0" w:right="0"/>
              <w:jc w:val="center"/>
              <w:rPr>
                <w:rFonts w:ascii="Raleway SemiBold" w:hAnsi="Raleway SemiBold"/>
              </w:rPr>
            </w:pPr>
          </w:p>
        </w:tc>
      </w:tr>
    </w:tbl>
    <w:p w14:paraId="0BCEA1C3" w14:textId="6047EAA2" w:rsidR="00B22B8F" w:rsidRPr="00A34B7B" w:rsidRDefault="00B22B8F" w:rsidP="00D2210B">
      <w:pPr>
        <w:ind w:left="0"/>
      </w:pPr>
    </w:p>
    <w:sectPr w:rsidR="00B22B8F" w:rsidRPr="00A34B7B" w:rsidSect="001678DD">
      <w:headerReference w:type="even" r:id="rId8"/>
      <w:headerReference w:type="default" r:id="rId9"/>
      <w:footerReference w:type="even"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B2772" w14:textId="77777777" w:rsidR="00D2210B" w:rsidRDefault="00D2210B" w:rsidP="000D72AE">
      <w:r>
        <w:separator/>
      </w:r>
    </w:p>
  </w:endnote>
  <w:endnote w:type="continuationSeparator" w:id="0">
    <w:p w14:paraId="6A77CE79" w14:textId="77777777" w:rsidR="00D2210B" w:rsidRDefault="00D2210B"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F3293EE" w:rsidR="00D2210B" w:rsidRDefault="00D2210B"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D2210B" w:rsidRPr="00EC3911" w:rsidRDefault="00D2210B" w:rsidP="00D91882">
                          <w:pPr>
                            <w:pStyle w:val="Footerleft"/>
                          </w:pPr>
                          <w:r w:rsidRPr="00EC3911">
                            <w:t>© 2019 SparkNotes, LLC</w:t>
                          </w:r>
                        </w:p>
                        <w:p w14:paraId="1B8AA2D3" w14:textId="77777777" w:rsidR="00D2210B" w:rsidRPr="00EC3911" w:rsidRDefault="00D2210B"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7" o:spid="_x0000_s1028"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" fillcolor="white [3201]" stroked="f" strokeweight=".5pt">
              <v:textbox>
                <w:txbxContent>
                  <w:p w14:paraId="2726EE24" w14:textId="77777777" w:rsidR="00D2210B" w:rsidRPr="00EC3911" w:rsidRDefault="00D2210B" w:rsidP="00D91882">
                    <w:pPr>
                      <w:pStyle w:val="Footerleft"/>
                    </w:pPr>
                    <w:r w:rsidRPr="00EC3911">
                      <w:t>© 2019 SparkNotes, LLC</w:t>
                    </w:r>
                  </w:p>
                  <w:p w14:paraId="1B8AA2D3" w14:textId="77777777" w:rsidR="00D2210B" w:rsidRPr="00EC3911" w:rsidRDefault="00D2210B"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FEA4CB6" w:rsidR="00D2210B" w:rsidRPr="00733BAD" w:rsidRDefault="00D2210B"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2210B" w:rsidRPr="00EC3911" w:rsidRDefault="00D2210B" w:rsidP="00D41F85">
                          <w:pPr>
                            <w:pStyle w:val="Footerleft"/>
                          </w:pPr>
                          <w:proofErr w:type="spellStart"/>
                          <w:r w:rsidRPr="003961A0">
                            <w:t>Photocopiable</w:t>
                          </w:r>
                          <w:proofErr w:type="spellEnd"/>
                          <w:r>
                            <w:t xml:space="preserve"> © 2019 SparkNotes, LLC</w:t>
                          </w:r>
                        </w:p>
                        <w:p w14:paraId="7F6A5A56" w14:textId="77777777" w:rsidR="00D2210B" w:rsidRPr="00EC3911" w:rsidRDefault="00D2210B"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9"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" fillcolor="white [3201]" stroked="f" strokeweight=".5pt">
              <v:textbox>
                <w:txbxContent>
                  <w:p w14:paraId="63062FF3" w14:textId="77777777" w:rsidR="00D2210B" w:rsidRPr="00EC3911" w:rsidRDefault="00D2210B" w:rsidP="00D41F85">
                    <w:pPr>
                      <w:pStyle w:val="Footerleft"/>
                    </w:pPr>
                    <w:proofErr w:type="spellStart"/>
                    <w:r w:rsidRPr="003961A0">
                      <w:t>Photocopiable</w:t>
                    </w:r>
                    <w:proofErr w:type="spellEnd"/>
                    <w:r>
                      <w:t xml:space="preserve"> © 2019 SparkNotes, LLC</w:t>
                    </w:r>
                  </w:p>
                  <w:p w14:paraId="7F6A5A56" w14:textId="77777777" w:rsidR="00D2210B" w:rsidRPr="00EC3911" w:rsidRDefault="00D2210B" w:rsidP="00D41F85">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3DA4C" w14:textId="77777777" w:rsidR="00D2210B" w:rsidRDefault="00D2210B" w:rsidP="000D72AE">
      <w:r>
        <w:separator/>
      </w:r>
    </w:p>
  </w:footnote>
  <w:footnote w:type="continuationSeparator" w:id="0">
    <w:p w14:paraId="3D5DF07C" w14:textId="77777777" w:rsidR="00D2210B" w:rsidRDefault="00D2210B"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6420B87" w:rsidR="00D2210B" w:rsidRPr="00671722" w:rsidRDefault="00D2210B" w:rsidP="00BE233F">
    <w:pPr>
      <w:pStyle w:val="Eyebrow"/>
      <w:spacing w:after="360"/>
    </w:pPr>
    <w:r>
      <w:tab/>
      <w:t xml:space="preserve">                                             </w:t>
    </w:r>
    <w:r>
      <w:tab/>
      <w:t xml:space="preserve">     </w:t>
    </w:r>
    <w:r>
      <w:rPr>
        <w:color w:val="0D0D0D" w:themeColor="text1" w:themeTint="F2"/>
      </w:rPr>
      <w:t xml:space="preserve">Othello </w:t>
    </w:r>
    <w:r w:rsidRPr="00252560">
      <w:t xml:space="preserve">page </w:t>
    </w:r>
    <w:r>
      <w:t>2</w:t>
    </w:r>
    <w:r w:rsidRPr="00252560">
      <w:t xml:space="preserve"> of 2</w:t>
    </w:r>
    <w:r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7AC2156F" w:rsidR="00D2210B" w:rsidRPr="00FE4740" w:rsidRDefault="00D2210B" w:rsidP="00996B13">
    <w:pPr>
      <w:pStyle w:val="Eyebrow"/>
      <w:ind w:left="806"/>
    </w:pPr>
    <w:r>
      <w:rPr>
        <w:noProof/>
      </w:rPr>
      <w:drawing>
        <wp:anchor distT="0" distB="0" distL="114300" distR="114300" simplePos="0" relativeHeight="251670528" behindDoc="1" locked="0" layoutInCell="1" allowOverlap="1" wp14:anchorId="0A92232B" wp14:editId="0731B3D2">
          <wp:simplePos x="0" y="0"/>
          <wp:positionH relativeFrom="column">
            <wp:posOffset>5097257</wp:posOffset>
          </wp:positionH>
          <wp:positionV relativeFrom="paragraph">
            <wp:posOffset>-29845</wp:posOffset>
          </wp:positionV>
          <wp:extent cx="874395" cy="179070"/>
          <wp:effectExtent l="0" t="0" r="1905" b="0"/>
          <wp:wrapNone/>
          <wp:docPr id="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74624" behindDoc="1" locked="0" layoutInCell="1" allowOverlap="1" wp14:anchorId="486EC3EE" wp14:editId="02BD4E3F">
          <wp:simplePos x="0" y="0"/>
          <wp:positionH relativeFrom="column">
            <wp:posOffset>-215900</wp:posOffset>
          </wp:positionH>
          <wp:positionV relativeFrom="paragraph">
            <wp:posOffset>-139700</wp:posOffset>
          </wp:positionV>
          <wp:extent cx="698500" cy="698500"/>
          <wp:effectExtent l="0" t="0" r="0" b="0"/>
          <wp:wrapNone/>
          <wp:docPr id="1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57685E">
      <w:t xml:space="preserve"> </w:t>
    </w:r>
    <w:r>
      <w:t>Reading Skills Worksheet</w:t>
    </w:r>
    <w:r w:rsidRPr="00252560">
      <w:tab/>
      <w:t xml:space="preserve"> </w:t>
    </w:r>
  </w:p>
  <w:p w14:paraId="656538B3" w14:textId="70D9F9A0" w:rsidR="00D2210B" w:rsidRPr="00130E15" w:rsidRDefault="00D2210B" w:rsidP="00A14D4A">
    <w:pPr>
      <w:pStyle w:val="Heading1"/>
      <w:ind w:left="864"/>
    </w:pPr>
    <w:r w:rsidRPr="00130E15">
      <w:t xml:space="preserve">Huckleberry Finn </w:t>
    </w:r>
    <w:r w:rsidRPr="00130E15">
      <w:rPr>
        <w:rFonts w:ascii="Raleway ExtraLight" w:hAnsi="Raleway ExtraLight"/>
        <w:b w:val="0"/>
        <w:bCs w:val="0"/>
      </w:rPr>
      <w:t>Three Pairs of Liars</w:t>
    </w:r>
  </w:p>
  <w:p w14:paraId="7CC6EEBD" w14:textId="767F7C2E" w:rsidR="00D2210B" w:rsidRPr="00B03609" w:rsidRDefault="00D2210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137BC9DF">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721F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" strokecolor="gray [1629]"/>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60C9E"/>
    <w:multiLevelType w:val="hybridMultilevel"/>
    <w:tmpl w:val="561E4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544FE"/>
    <w:multiLevelType w:val="hybridMultilevel"/>
    <w:tmpl w:val="F436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21207"/>
    <w:rsid w:val="00025C6A"/>
    <w:rsid w:val="000260EC"/>
    <w:rsid w:val="0003029F"/>
    <w:rsid w:val="0004361A"/>
    <w:rsid w:val="000451A8"/>
    <w:rsid w:val="000505AA"/>
    <w:rsid w:val="0005749A"/>
    <w:rsid w:val="000615F8"/>
    <w:rsid w:val="0006439A"/>
    <w:rsid w:val="000651DA"/>
    <w:rsid w:val="00073496"/>
    <w:rsid w:val="000765CE"/>
    <w:rsid w:val="0007773C"/>
    <w:rsid w:val="00082449"/>
    <w:rsid w:val="00082FCA"/>
    <w:rsid w:val="000862A3"/>
    <w:rsid w:val="00090C98"/>
    <w:rsid w:val="0009392A"/>
    <w:rsid w:val="000A3312"/>
    <w:rsid w:val="000A78B1"/>
    <w:rsid w:val="000B09C6"/>
    <w:rsid w:val="000C0F36"/>
    <w:rsid w:val="000C46CC"/>
    <w:rsid w:val="000C5073"/>
    <w:rsid w:val="000C5148"/>
    <w:rsid w:val="000D1006"/>
    <w:rsid w:val="000D72AE"/>
    <w:rsid w:val="000F30C5"/>
    <w:rsid w:val="000F5B43"/>
    <w:rsid w:val="000F5D12"/>
    <w:rsid w:val="00107787"/>
    <w:rsid w:val="001160E9"/>
    <w:rsid w:val="00130E15"/>
    <w:rsid w:val="00135A8E"/>
    <w:rsid w:val="00136055"/>
    <w:rsid w:val="00137040"/>
    <w:rsid w:val="001523BB"/>
    <w:rsid w:val="00153926"/>
    <w:rsid w:val="00154F6D"/>
    <w:rsid w:val="001620A3"/>
    <w:rsid w:val="001678DD"/>
    <w:rsid w:val="00180844"/>
    <w:rsid w:val="00185466"/>
    <w:rsid w:val="0018585F"/>
    <w:rsid w:val="00187BD9"/>
    <w:rsid w:val="001936CE"/>
    <w:rsid w:val="001A0D75"/>
    <w:rsid w:val="001A1463"/>
    <w:rsid w:val="001A4297"/>
    <w:rsid w:val="001A6B1F"/>
    <w:rsid w:val="001B35D8"/>
    <w:rsid w:val="001B4668"/>
    <w:rsid w:val="001C5C17"/>
    <w:rsid w:val="001C6199"/>
    <w:rsid w:val="001D0616"/>
    <w:rsid w:val="001E2654"/>
    <w:rsid w:val="001E2D81"/>
    <w:rsid w:val="001E6B47"/>
    <w:rsid w:val="001E7BE6"/>
    <w:rsid w:val="001F5953"/>
    <w:rsid w:val="001F5B66"/>
    <w:rsid w:val="00212E17"/>
    <w:rsid w:val="00213DEE"/>
    <w:rsid w:val="002143A0"/>
    <w:rsid w:val="00216092"/>
    <w:rsid w:val="00217342"/>
    <w:rsid w:val="00222F25"/>
    <w:rsid w:val="00226A60"/>
    <w:rsid w:val="00230256"/>
    <w:rsid w:val="0023065E"/>
    <w:rsid w:val="002307CF"/>
    <w:rsid w:val="00245385"/>
    <w:rsid w:val="00252560"/>
    <w:rsid w:val="002573B1"/>
    <w:rsid w:val="00257B67"/>
    <w:rsid w:val="002615FB"/>
    <w:rsid w:val="00262826"/>
    <w:rsid w:val="002634E9"/>
    <w:rsid w:val="0026477C"/>
    <w:rsid w:val="002660BD"/>
    <w:rsid w:val="00272932"/>
    <w:rsid w:val="00273244"/>
    <w:rsid w:val="00273695"/>
    <w:rsid w:val="00277BA8"/>
    <w:rsid w:val="0028569E"/>
    <w:rsid w:val="00285977"/>
    <w:rsid w:val="00290A1E"/>
    <w:rsid w:val="002919CE"/>
    <w:rsid w:val="00292C1E"/>
    <w:rsid w:val="00293E7B"/>
    <w:rsid w:val="002B28C7"/>
    <w:rsid w:val="002C7F85"/>
    <w:rsid w:val="002D7F51"/>
    <w:rsid w:val="002E69FF"/>
    <w:rsid w:val="002F2B4C"/>
    <w:rsid w:val="002F3B9A"/>
    <w:rsid w:val="00306D35"/>
    <w:rsid w:val="00312D5A"/>
    <w:rsid w:val="003220F1"/>
    <w:rsid w:val="00326287"/>
    <w:rsid w:val="00335905"/>
    <w:rsid w:val="00337875"/>
    <w:rsid w:val="0035503D"/>
    <w:rsid w:val="00360BDE"/>
    <w:rsid w:val="00362D06"/>
    <w:rsid w:val="003670BC"/>
    <w:rsid w:val="0037122C"/>
    <w:rsid w:val="00372EA2"/>
    <w:rsid w:val="00374C14"/>
    <w:rsid w:val="00377BC4"/>
    <w:rsid w:val="0038199A"/>
    <w:rsid w:val="00382B8F"/>
    <w:rsid w:val="003845BC"/>
    <w:rsid w:val="00391E54"/>
    <w:rsid w:val="003922FF"/>
    <w:rsid w:val="003932F8"/>
    <w:rsid w:val="00394949"/>
    <w:rsid w:val="00396981"/>
    <w:rsid w:val="0039698D"/>
    <w:rsid w:val="003A4D2C"/>
    <w:rsid w:val="003C3A65"/>
    <w:rsid w:val="003C42DB"/>
    <w:rsid w:val="003C5BDA"/>
    <w:rsid w:val="003C7A72"/>
    <w:rsid w:val="003D07E9"/>
    <w:rsid w:val="003E0FF5"/>
    <w:rsid w:val="003E507F"/>
    <w:rsid w:val="00400DA7"/>
    <w:rsid w:val="0040478E"/>
    <w:rsid w:val="00404BE3"/>
    <w:rsid w:val="00406073"/>
    <w:rsid w:val="004072BE"/>
    <w:rsid w:val="00410E1C"/>
    <w:rsid w:val="00414DD7"/>
    <w:rsid w:val="004376C1"/>
    <w:rsid w:val="004401A5"/>
    <w:rsid w:val="00441F48"/>
    <w:rsid w:val="004500FA"/>
    <w:rsid w:val="00457964"/>
    <w:rsid w:val="00457D50"/>
    <w:rsid w:val="00460C2B"/>
    <w:rsid w:val="00477B46"/>
    <w:rsid w:val="004828E6"/>
    <w:rsid w:val="00491559"/>
    <w:rsid w:val="004916AE"/>
    <w:rsid w:val="00495A9D"/>
    <w:rsid w:val="004A10E8"/>
    <w:rsid w:val="004B6FBE"/>
    <w:rsid w:val="004D121F"/>
    <w:rsid w:val="004D2949"/>
    <w:rsid w:val="004D3F9A"/>
    <w:rsid w:val="004D418D"/>
    <w:rsid w:val="004D4CBB"/>
    <w:rsid w:val="004F3489"/>
    <w:rsid w:val="004F5F4A"/>
    <w:rsid w:val="00500D53"/>
    <w:rsid w:val="00510978"/>
    <w:rsid w:val="005112CB"/>
    <w:rsid w:val="00513DDF"/>
    <w:rsid w:val="0051782F"/>
    <w:rsid w:val="00524DB9"/>
    <w:rsid w:val="0053484D"/>
    <w:rsid w:val="00541C35"/>
    <w:rsid w:val="00542941"/>
    <w:rsid w:val="005468BF"/>
    <w:rsid w:val="005476C4"/>
    <w:rsid w:val="00550414"/>
    <w:rsid w:val="00553F97"/>
    <w:rsid w:val="00557535"/>
    <w:rsid w:val="00562869"/>
    <w:rsid w:val="00562BF1"/>
    <w:rsid w:val="005651C1"/>
    <w:rsid w:val="005765F0"/>
    <w:rsid w:val="0057685E"/>
    <w:rsid w:val="00585928"/>
    <w:rsid w:val="005926CE"/>
    <w:rsid w:val="005952A4"/>
    <w:rsid w:val="005A673B"/>
    <w:rsid w:val="005A7D51"/>
    <w:rsid w:val="005B3BEB"/>
    <w:rsid w:val="005C478D"/>
    <w:rsid w:val="005E12D3"/>
    <w:rsid w:val="005E4446"/>
    <w:rsid w:val="005F51F4"/>
    <w:rsid w:val="005F6A24"/>
    <w:rsid w:val="0060119E"/>
    <w:rsid w:val="00606551"/>
    <w:rsid w:val="006070C3"/>
    <w:rsid w:val="00607234"/>
    <w:rsid w:val="006136E9"/>
    <w:rsid w:val="006140D7"/>
    <w:rsid w:val="006155A9"/>
    <w:rsid w:val="00621447"/>
    <w:rsid w:val="00624089"/>
    <w:rsid w:val="00630DFF"/>
    <w:rsid w:val="00632CC8"/>
    <w:rsid w:val="0063791F"/>
    <w:rsid w:val="0064417D"/>
    <w:rsid w:val="006538B4"/>
    <w:rsid w:val="0066291C"/>
    <w:rsid w:val="00671722"/>
    <w:rsid w:val="00671D77"/>
    <w:rsid w:val="00675B49"/>
    <w:rsid w:val="00676571"/>
    <w:rsid w:val="00681E12"/>
    <w:rsid w:val="0068263A"/>
    <w:rsid w:val="006843E7"/>
    <w:rsid w:val="006852BA"/>
    <w:rsid w:val="0069555B"/>
    <w:rsid w:val="006A4C67"/>
    <w:rsid w:val="006A50A1"/>
    <w:rsid w:val="006B4A64"/>
    <w:rsid w:val="006D4D3D"/>
    <w:rsid w:val="006E3455"/>
    <w:rsid w:val="006E4E76"/>
    <w:rsid w:val="006F03C0"/>
    <w:rsid w:val="006F0FAA"/>
    <w:rsid w:val="006F1C09"/>
    <w:rsid w:val="006F51CC"/>
    <w:rsid w:val="00705FA0"/>
    <w:rsid w:val="0070760D"/>
    <w:rsid w:val="00710145"/>
    <w:rsid w:val="007121B3"/>
    <w:rsid w:val="007133A4"/>
    <w:rsid w:val="00721C9E"/>
    <w:rsid w:val="00722343"/>
    <w:rsid w:val="00733BAD"/>
    <w:rsid w:val="00736F17"/>
    <w:rsid w:val="007436BB"/>
    <w:rsid w:val="00747A7E"/>
    <w:rsid w:val="00751408"/>
    <w:rsid w:val="00753EE6"/>
    <w:rsid w:val="007644A8"/>
    <w:rsid w:val="00784499"/>
    <w:rsid w:val="00790517"/>
    <w:rsid w:val="00793430"/>
    <w:rsid w:val="007A1D29"/>
    <w:rsid w:val="007A6E02"/>
    <w:rsid w:val="007B2FD3"/>
    <w:rsid w:val="007B7536"/>
    <w:rsid w:val="007C1918"/>
    <w:rsid w:val="007D34E5"/>
    <w:rsid w:val="007E60A1"/>
    <w:rsid w:val="007F0BA3"/>
    <w:rsid w:val="007F20B0"/>
    <w:rsid w:val="007F3141"/>
    <w:rsid w:val="007F6CA3"/>
    <w:rsid w:val="007F72A1"/>
    <w:rsid w:val="00800602"/>
    <w:rsid w:val="00804C86"/>
    <w:rsid w:val="00807E79"/>
    <w:rsid w:val="008104A7"/>
    <w:rsid w:val="008253B0"/>
    <w:rsid w:val="0084028A"/>
    <w:rsid w:val="00842F76"/>
    <w:rsid w:val="0084734B"/>
    <w:rsid w:val="00852294"/>
    <w:rsid w:val="00856FC0"/>
    <w:rsid w:val="00861AEB"/>
    <w:rsid w:val="00867F33"/>
    <w:rsid w:val="008712C8"/>
    <w:rsid w:val="0087352C"/>
    <w:rsid w:val="00874E75"/>
    <w:rsid w:val="008768A8"/>
    <w:rsid w:val="00893CEA"/>
    <w:rsid w:val="008A36AC"/>
    <w:rsid w:val="008B0168"/>
    <w:rsid w:val="008B267D"/>
    <w:rsid w:val="008C5BE7"/>
    <w:rsid w:val="008C6196"/>
    <w:rsid w:val="008D5B6E"/>
    <w:rsid w:val="008F46B2"/>
    <w:rsid w:val="00901050"/>
    <w:rsid w:val="00903146"/>
    <w:rsid w:val="009045B7"/>
    <w:rsid w:val="009048E1"/>
    <w:rsid w:val="009078A5"/>
    <w:rsid w:val="00912F48"/>
    <w:rsid w:val="00916778"/>
    <w:rsid w:val="00917796"/>
    <w:rsid w:val="00920335"/>
    <w:rsid w:val="00926F57"/>
    <w:rsid w:val="009415A0"/>
    <w:rsid w:val="009476B9"/>
    <w:rsid w:val="009509DB"/>
    <w:rsid w:val="00960B19"/>
    <w:rsid w:val="0096106F"/>
    <w:rsid w:val="00961642"/>
    <w:rsid w:val="00977939"/>
    <w:rsid w:val="00981DF7"/>
    <w:rsid w:val="009870E1"/>
    <w:rsid w:val="00990652"/>
    <w:rsid w:val="009947DC"/>
    <w:rsid w:val="00996B13"/>
    <w:rsid w:val="009973EA"/>
    <w:rsid w:val="00997E60"/>
    <w:rsid w:val="009A5F08"/>
    <w:rsid w:val="009B19D5"/>
    <w:rsid w:val="009B3C08"/>
    <w:rsid w:val="009B7CB1"/>
    <w:rsid w:val="009C08FF"/>
    <w:rsid w:val="009C2AE7"/>
    <w:rsid w:val="009E02EE"/>
    <w:rsid w:val="009E685A"/>
    <w:rsid w:val="009E6AA5"/>
    <w:rsid w:val="009F025E"/>
    <w:rsid w:val="009F35C3"/>
    <w:rsid w:val="009F3F4A"/>
    <w:rsid w:val="00A059AB"/>
    <w:rsid w:val="00A05F39"/>
    <w:rsid w:val="00A06641"/>
    <w:rsid w:val="00A14D4A"/>
    <w:rsid w:val="00A173B6"/>
    <w:rsid w:val="00A21B01"/>
    <w:rsid w:val="00A302BC"/>
    <w:rsid w:val="00A304BA"/>
    <w:rsid w:val="00A34B7B"/>
    <w:rsid w:val="00A36526"/>
    <w:rsid w:val="00A36E01"/>
    <w:rsid w:val="00A42A60"/>
    <w:rsid w:val="00A502B8"/>
    <w:rsid w:val="00A55E57"/>
    <w:rsid w:val="00A567EE"/>
    <w:rsid w:val="00A82C75"/>
    <w:rsid w:val="00A82DF7"/>
    <w:rsid w:val="00A924B5"/>
    <w:rsid w:val="00A944B0"/>
    <w:rsid w:val="00A95016"/>
    <w:rsid w:val="00AA24EB"/>
    <w:rsid w:val="00AA3B54"/>
    <w:rsid w:val="00AA60D0"/>
    <w:rsid w:val="00AB31F5"/>
    <w:rsid w:val="00AB51DB"/>
    <w:rsid w:val="00AB741A"/>
    <w:rsid w:val="00AC047E"/>
    <w:rsid w:val="00AC0D2C"/>
    <w:rsid w:val="00AC14AE"/>
    <w:rsid w:val="00AC2805"/>
    <w:rsid w:val="00AC42A9"/>
    <w:rsid w:val="00AD274E"/>
    <w:rsid w:val="00AD7667"/>
    <w:rsid w:val="00AE2CB7"/>
    <w:rsid w:val="00AF018D"/>
    <w:rsid w:val="00B026DD"/>
    <w:rsid w:val="00B03609"/>
    <w:rsid w:val="00B048C7"/>
    <w:rsid w:val="00B1127C"/>
    <w:rsid w:val="00B2085A"/>
    <w:rsid w:val="00B22B8F"/>
    <w:rsid w:val="00B24274"/>
    <w:rsid w:val="00B26336"/>
    <w:rsid w:val="00B362ED"/>
    <w:rsid w:val="00B36F9F"/>
    <w:rsid w:val="00B40BBA"/>
    <w:rsid w:val="00B4250E"/>
    <w:rsid w:val="00B42C47"/>
    <w:rsid w:val="00B471E5"/>
    <w:rsid w:val="00B5274F"/>
    <w:rsid w:val="00B529AF"/>
    <w:rsid w:val="00B6016F"/>
    <w:rsid w:val="00B621DE"/>
    <w:rsid w:val="00B62761"/>
    <w:rsid w:val="00B72E69"/>
    <w:rsid w:val="00B73045"/>
    <w:rsid w:val="00B759C4"/>
    <w:rsid w:val="00B812B2"/>
    <w:rsid w:val="00B82CFD"/>
    <w:rsid w:val="00B87872"/>
    <w:rsid w:val="00B92C8A"/>
    <w:rsid w:val="00BB20C9"/>
    <w:rsid w:val="00BD1856"/>
    <w:rsid w:val="00BD5B6B"/>
    <w:rsid w:val="00BE21A4"/>
    <w:rsid w:val="00BE233F"/>
    <w:rsid w:val="00BF1B6E"/>
    <w:rsid w:val="00BF275D"/>
    <w:rsid w:val="00BF7860"/>
    <w:rsid w:val="00C02318"/>
    <w:rsid w:val="00C05E20"/>
    <w:rsid w:val="00C05FEF"/>
    <w:rsid w:val="00C11977"/>
    <w:rsid w:val="00C14333"/>
    <w:rsid w:val="00C15715"/>
    <w:rsid w:val="00C23C64"/>
    <w:rsid w:val="00C407E9"/>
    <w:rsid w:val="00C41C0E"/>
    <w:rsid w:val="00C507AB"/>
    <w:rsid w:val="00C613D8"/>
    <w:rsid w:val="00C810C3"/>
    <w:rsid w:val="00C81480"/>
    <w:rsid w:val="00C8353A"/>
    <w:rsid w:val="00C84B19"/>
    <w:rsid w:val="00C85AAD"/>
    <w:rsid w:val="00C968FA"/>
    <w:rsid w:val="00CA0E42"/>
    <w:rsid w:val="00CA1345"/>
    <w:rsid w:val="00CA5B3C"/>
    <w:rsid w:val="00CC3EA7"/>
    <w:rsid w:val="00CD4436"/>
    <w:rsid w:val="00CD7197"/>
    <w:rsid w:val="00CE1DD5"/>
    <w:rsid w:val="00CF1031"/>
    <w:rsid w:val="00CF203B"/>
    <w:rsid w:val="00CF2DA7"/>
    <w:rsid w:val="00D03C7F"/>
    <w:rsid w:val="00D04F79"/>
    <w:rsid w:val="00D07B1F"/>
    <w:rsid w:val="00D146EB"/>
    <w:rsid w:val="00D16CE2"/>
    <w:rsid w:val="00D20F89"/>
    <w:rsid w:val="00D21E23"/>
    <w:rsid w:val="00D2210B"/>
    <w:rsid w:val="00D35969"/>
    <w:rsid w:val="00D36EB2"/>
    <w:rsid w:val="00D407B8"/>
    <w:rsid w:val="00D40A8A"/>
    <w:rsid w:val="00D41F85"/>
    <w:rsid w:val="00D421E5"/>
    <w:rsid w:val="00D42F43"/>
    <w:rsid w:val="00D460CB"/>
    <w:rsid w:val="00D47AAA"/>
    <w:rsid w:val="00D5328B"/>
    <w:rsid w:val="00D61DA7"/>
    <w:rsid w:val="00D708F8"/>
    <w:rsid w:val="00D70A37"/>
    <w:rsid w:val="00D73548"/>
    <w:rsid w:val="00D75021"/>
    <w:rsid w:val="00D90426"/>
    <w:rsid w:val="00D91882"/>
    <w:rsid w:val="00D96125"/>
    <w:rsid w:val="00D96C39"/>
    <w:rsid w:val="00DA1F36"/>
    <w:rsid w:val="00DB0038"/>
    <w:rsid w:val="00DB5010"/>
    <w:rsid w:val="00DB7C36"/>
    <w:rsid w:val="00DE0112"/>
    <w:rsid w:val="00DE27CD"/>
    <w:rsid w:val="00DE2AD3"/>
    <w:rsid w:val="00DF465E"/>
    <w:rsid w:val="00E008A5"/>
    <w:rsid w:val="00E10BF5"/>
    <w:rsid w:val="00E21F44"/>
    <w:rsid w:val="00E22530"/>
    <w:rsid w:val="00E2377C"/>
    <w:rsid w:val="00E34C3F"/>
    <w:rsid w:val="00E4458A"/>
    <w:rsid w:val="00E44E26"/>
    <w:rsid w:val="00E45C3F"/>
    <w:rsid w:val="00E5095A"/>
    <w:rsid w:val="00E574D8"/>
    <w:rsid w:val="00E7012D"/>
    <w:rsid w:val="00E71A52"/>
    <w:rsid w:val="00E8267D"/>
    <w:rsid w:val="00E90A57"/>
    <w:rsid w:val="00E94AA9"/>
    <w:rsid w:val="00EA797A"/>
    <w:rsid w:val="00EB2AA2"/>
    <w:rsid w:val="00EC3911"/>
    <w:rsid w:val="00EC5D54"/>
    <w:rsid w:val="00ED0475"/>
    <w:rsid w:val="00ED6A7E"/>
    <w:rsid w:val="00EF059E"/>
    <w:rsid w:val="00EF23AB"/>
    <w:rsid w:val="00EF74C3"/>
    <w:rsid w:val="00F018B8"/>
    <w:rsid w:val="00F041B4"/>
    <w:rsid w:val="00F04F26"/>
    <w:rsid w:val="00F06514"/>
    <w:rsid w:val="00F10D19"/>
    <w:rsid w:val="00F10F62"/>
    <w:rsid w:val="00F21BA1"/>
    <w:rsid w:val="00F21E32"/>
    <w:rsid w:val="00F309D4"/>
    <w:rsid w:val="00F32FC9"/>
    <w:rsid w:val="00F3449D"/>
    <w:rsid w:val="00F40257"/>
    <w:rsid w:val="00F46148"/>
    <w:rsid w:val="00F51DDE"/>
    <w:rsid w:val="00F54104"/>
    <w:rsid w:val="00F62B4D"/>
    <w:rsid w:val="00F634CC"/>
    <w:rsid w:val="00F637F5"/>
    <w:rsid w:val="00F7088C"/>
    <w:rsid w:val="00F71891"/>
    <w:rsid w:val="00F77A07"/>
    <w:rsid w:val="00F81475"/>
    <w:rsid w:val="00F9276B"/>
    <w:rsid w:val="00FA2D94"/>
    <w:rsid w:val="00FA4E87"/>
    <w:rsid w:val="00FB705F"/>
    <w:rsid w:val="00FC1D12"/>
    <w:rsid w:val="00FC60CB"/>
    <w:rsid w:val="00FD0CC7"/>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Normal1">
    <w:name w:val="Normal1"/>
    <w:rsid w:val="009870E1"/>
    <w:pPr>
      <w:spacing w:after="160" w:line="259" w:lineRule="auto"/>
    </w:pPr>
    <w:rPr>
      <w:rFonts w:ascii="Calibri" w:eastAsia="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customStyle="1" w:styleId="Normal1">
    <w:name w:val="Normal1"/>
    <w:rsid w:val="009870E1"/>
    <w:pPr>
      <w:spacing w:after="160" w:line="259"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64E9C-3771-4716-87CA-AE63E147360E}"/>
</file>

<file path=customXml/itemProps2.xml><?xml version="1.0" encoding="utf-8"?>
<ds:datastoreItem xmlns:ds="http://schemas.openxmlformats.org/officeDocument/2006/customXml" ds:itemID="{EB959DE3-B5F9-4B75-9519-0C7754F46DBD}"/>
</file>

<file path=customXml/itemProps3.xml><?xml version="1.0" encoding="utf-8"?>
<ds:datastoreItem xmlns:ds="http://schemas.openxmlformats.org/officeDocument/2006/customXml" ds:itemID="{9CBB25D1-111C-4D4A-B87A-DFEEEF45824D}"/>
</file>

<file path=docProps/app.xml><?xml version="1.0" encoding="utf-8"?>
<Properties xmlns="http://schemas.openxmlformats.org/officeDocument/2006/extended-properties" xmlns:vt="http://schemas.openxmlformats.org/officeDocument/2006/docPropsVTypes">
  <Template>Normal.dotm</Template>
  <TotalTime>42</TotalTime>
  <Pages>1</Pages>
  <Words>218</Words>
  <Characters>1243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7</cp:revision>
  <cp:lastPrinted>2019-08-12T16:10:00Z</cp:lastPrinted>
  <dcterms:created xsi:type="dcterms:W3CDTF">2019-09-12T02:06:00Z</dcterms:created>
  <dcterms:modified xsi:type="dcterms:W3CDTF">2019-09-12T03:16:00Z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